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8E53" w14:textId="397D4D43" w:rsidR="004915B2" w:rsidRPr="0064740F" w:rsidRDefault="004915B2" w:rsidP="004915B2">
      <w:pPr>
        <w:pStyle w:val="ac"/>
        <w:ind w:firstLineChars="250" w:firstLine="600"/>
        <w:rPr>
          <w:rFonts w:hAnsi="細明體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E3ED12F" wp14:editId="7AEBDEDF">
            <wp:simplePos x="0" y="0"/>
            <wp:positionH relativeFrom="column">
              <wp:posOffset>13970</wp:posOffset>
            </wp:positionH>
            <wp:positionV relativeFrom="paragraph">
              <wp:posOffset>-74295</wp:posOffset>
            </wp:positionV>
            <wp:extent cx="686435" cy="650875"/>
            <wp:effectExtent l="0" t="0" r="0" b="0"/>
            <wp:wrapNone/>
            <wp:docPr id="2" name="圖片 2" descr="lionlogo_bw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lionlogo_bw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細明體" w:hint="eastAsia"/>
          <w:sz w:val="40"/>
        </w:rPr>
        <w:t xml:space="preserve">   </w:t>
      </w:r>
      <w:r>
        <w:rPr>
          <w:rFonts w:hAnsi="細明體" w:hint="eastAsia"/>
          <w:b/>
          <w:sz w:val="40"/>
        </w:rPr>
        <w:t>國際獅子會300-D1區   函</w:t>
      </w:r>
      <w:r w:rsidR="00F22117">
        <w:rPr>
          <w:rFonts w:hAnsi="細明體" w:hint="eastAsia"/>
          <w:b/>
          <w:sz w:val="40"/>
        </w:rPr>
        <w:t xml:space="preserve"> </w:t>
      </w:r>
    </w:p>
    <w:p w14:paraId="732ADCB1" w14:textId="77777777" w:rsidR="004915B2" w:rsidRPr="00F22117" w:rsidRDefault="004915B2" w:rsidP="00305238">
      <w:pPr>
        <w:pStyle w:val="a9"/>
        <w:spacing w:line="260" w:lineRule="exact"/>
        <w:ind w:left="4820" w:right="253" w:firstLine="304"/>
        <w:rPr>
          <w:rFonts w:ascii="細明體" w:eastAsia="細明體" w:hAnsi="細明體"/>
          <w:b/>
          <w:bCs/>
          <w:sz w:val="24"/>
        </w:rPr>
      </w:pPr>
      <w:r w:rsidRPr="00F22117">
        <w:rPr>
          <w:rFonts w:ascii="細明體" w:eastAsia="細明體" w:hAnsi="細明體" w:hint="eastAsia"/>
          <w:b/>
          <w:bCs/>
          <w:sz w:val="24"/>
        </w:rPr>
        <w:t>地址：704台南市西門路4段480號4-1樓</w:t>
      </w:r>
    </w:p>
    <w:p w14:paraId="4E616AA3" w14:textId="77777777" w:rsidR="004915B2" w:rsidRPr="00AF4895" w:rsidRDefault="004915B2" w:rsidP="00305238">
      <w:pPr>
        <w:pStyle w:val="a9"/>
        <w:spacing w:line="260" w:lineRule="exact"/>
        <w:ind w:left="4820" w:right="569" w:firstLine="304"/>
        <w:rPr>
          <w:rFonts w:ascii="細明體" w:eastAsia="細明體" w:hAnsi="細明體"/>
          <w:b/>
          <w:bCs/>
          <w:color w:val="000000" w:themeColor="text1"/>
          <w:sz w:val="24"/>
        </w:rPr>
      </w:pPr>
      <w:r w:rsidRPr="00F22117">
        <w:rPr>
          <w:rFonts w:ascii="細明體" w:eastAsia="細明體" w:hAnsi="細明體" w:hint="eastAsia"/>
          <w:b/>
          <w:bCs/>
          <w:sz w:val="24"/>
        </w:rPr>
        <w:t>電話：06</w:t>
      </w:r>
      <w:r w:rsidRPr="00AF4895">
        <w:rPr>
          <w:rFonts w:ascii="細明體" w:eastAsia="細明體" w:hAnsi="細明體" w:hint="eastAsia"/>
          <w:b/>
          <w:bCs/>
          <w:color w:val="000000" w:themeColor="text1"/>
          <w:sz w:val="24"/>
        </w:rPr>
        <w:t>-2510718-9 傳真：06-2826850</w:t>
      </w:r>
    </w:p>
    <w:p w14:paraId="0A44BE45" w14:textId="5CEE3B80" w:rsidR="004915B2" w:rsidRPr="00A8539A" w:rsidRDefault="004915B2" w:rsidP="00305238">
      <w:pPr>
        <w:pStyle w:val="a9"/>
        <w:spacing w:line="260" w:lineRule="exact"/>
        <w:ind w:right="289" w:firstLineChars="2146" w:firstLine="5155"/>
        <w:jc w:val="left"/>
        <w:rPr>
          <w:rFonts w:asciiTheme="minorHAnsi" w:eastAsia="細明體" w:hAnsiTheme="minorHAnsi" w:cstheme="minorHAnsi"/>
          <w:b/>
          <w:bCs/>
          <w:color w:val="000000" w:themeColor="text1"/>
          <w:sz w:val="24"/>
        </w:rPr>
      </w:pPr>
      <w:r w:rsidRPr="00AF4895">
        <w:rPr>
          <w:rFonts w:ascii="細明體" w:eastAsia="細明體" w:hAnsi="細明體" w:hint="eastAsia"/>
          <w:b/>
          <w:bCs/>
          <w:color w:val="000000" w:themeColor="text1"/>
          <w:sz w:val="24"/>
        </w:rPr>
        <w:t>e-mail：</w:t>
      </w:r>
      <w:r w:rsidRPr="00A8539A">
        <w:rPr>
          <w:rFonts w:asciiTheme="minorHAnsi" w:eastAsia="細明體" w:hAnsiTheme="minorHAnsi" w:cstheme="minorHAnsi"/>
          <w:b/>
          <w:bCs/>
          <w:color w:val="000000" w:themeColor="text1"/>
          <w:sz w:val="24"/>
        </w:rPr>
        <w:t>service.lionsd1@msa.hinet.net</w:t>
      </w:r>
    </w:p>
    <w:p w14:paraId="0A440262" w14:textId="12824641" w:rsidR="004915B2" w:rsidRPr="00AF4895" w:rsidRDefault="004915B2" w:rsidP="00305238">
      <w:pPr>
        <w:pStyle w:val="ab"/>
        <w:tabs>
          <w:tab w:val="clear" w:pos="1800"/>
          <w:tab w:val="right" w:pos="-2400"/>
          <w:tab w:val="left" w:pos="-1200"/>
          <w:tab w:val="left" w:pos="10800"/>
        </w:tabs>
        <w:spacing w:line="260" w:lineRule="exact"/>
        <w:ind w:leftChars="1767" w:left="4241" w:right="386" w:firstLineChars="391" w:firstLine="939"/>
        <w:rPr>
          <w:rFonts w:ascii="細明體" w:eastAsia="細明體" w:hAnsi="細明體"/>
          <w:b/>
          <w:bCs/>
          <w:color w:val="000000" w:themeColor="text1"/>
        </w:rPr>
      </w:pPr>
      <w:r w:rsidRPr="00A8539A">
        <w:rPr>
          <w:rFonts w:asciiTheme="minorHAnsi" w:eastAsia="細明體" w:hAnsiTheme="minorHAnsi" w:cstheme="minorHAnsi"/>
          <w:b/>
          <w:bCs/>
          <w:color w:val="000000" w:themeColor="text1"/>
        </w:rPr>
        <w:t>網</w:t>
      </w:r>
      <w:r w:rsidRPr="00A8539A">
        <w:rPr>
          <w:rFonts w:asciiTheme="minorHAnsi" w:eastAsia="細明體" w:hAnsiTheme="minorHAnsi" w:cstheme="minorHAnsi"/>
          <w:b/>
          <w:bCs/>
          <w:color w:val="000000" w:themeColor="text1"/>
        </w:rPr>
        <w:t xml:space="preserve"> </w:t>
      </w:r>
      <w:r w:rsidRPr="00A8539A">
        <w:rPr>
          <w:rFonts w:asciiTheme="minorHAnsi" w:eastAsia="細明體" w:hAnsiTheme="minorHAnsi" w:cstheme="minorHAnsi"/>
          <w:b/>
          <w:bCs/>
          <w:color w:val="000000" w:themeColor="text1"/>
        </w:rPr>
        <w:t>址：</w:t>
      </w:r>
      <w:hyperlink r:id="rId9" w:history="1">
        <w:r w:rsidRPr="00A8539A">
          <w:rPr>
            <w:rStyle w:val="a8"/>
            <w:rFonts w:asciiTheme="minorHAnsi" w:eastAsia="細明體" w:hAnsiTheme="minorHAnsi" w:cstheme="minorHAnsi"/>
            <w:b/>
            <w:bCs/>
            <w:color w:val="000000" w:themeColor="text1"/>
            <w:sz w:val="22"/>
            <w:u w:val="none"/>
          </w:rPr>
          <w:t>www.300d1.org</w:t>
        </w:r>
      </w:hyperlink>
    </w:p>
    <w:p w14:paraId="6E1C2E9C" w14:textId="2DF9E380" w:rsidR="004915B2" w:rsidRPr="00AF1C7D" w:rsidRDefault="004915B2" w:rsidP="002D7E22">
      <w:pPr>
        <w:pStyle w:val="ab"/>
        <w:tabs>
          <w:tab w:val="clear" w:pos="1800"/>
          <w:tab w:val="right" w:pos="-2400"/>
          <w:tab w:val="left" w:pos="-1200"/>
          <w:tab w:val="left" w:pos="10800"/>
        </w:tabs>
        <w:spacing w:beforeLines="50" w:before="180" w:line="420" w:lineRule="exact"/>
        <w:ind w:left="0" w:right="301"/>
        <w:jc w:val="both"/>
        <w:rPr>
          <w:rFonts w:ascii="細明體" w:eastAsia="細明體"/>
          <w:b/>
          <w:color w:val="C00000"/>
          <w:sz w:val="28"/>
          <w:szCs w:val="28"/>
        </w:rPr>
      </w:pPr>
      <w:r w:rsidRPr="00AF1C7D">
        <w:rPr>
          <w:rFonts w:ascii="細明體" w:eastAsia="細明體" w:hint="eastAsia"/>
          <w:b/>
          <w:color w:val="C00000"/>
          <w:sz w:val="28"/>
          <w:szCs w:val="28"/>
        </w:rPr>
        <w:t>受文者：</w:t>
      </w:r>
      <w:r w:rsidR="00B17599" w:rsidRPr="00AF1C7D">
        <w:rPr>
          <w:rFonts w:ascii="細明體" w:eastAsia="細明體" w:hint="eastAsia"/>
          <w:b/>
          <w:color w:val="C00000"/>
          <w:sz w:val="28"/>
          <w:szCs w:val="28"/>
        </w:rPr>
        <w:t>各</w:t>
      </w:r>
      <w:r w:rsidR="0081561C" w:rsidRPr="00AF1C7D">
        <w:rPr>
          <w:rFonts w:ascii="細明體" w:eastAsia="細明體" w:hint="eastAsia"/>
          <w:b/>
          <w:color w:val="C00000"/>
          <w:sz w:val="28"/>
          <w:szCs w:val="28"/>
        </w:rPr>
        <w:t xml:space="preserve"> </w:t>
      </w:r>
      <w:r w:rsidRPr="00AF1C7D">
        <w:rPr>
          <w:rFonts w:ascii="細明體" w:eastAsia="細明體" w:hint="eastAsia"/>
          <w:b/>
          <w:color w:val="C00000"/>
          <w:sz w:val="28"/>
          <w:szCs w:val="28"/>
        </w:rPr>
        <w:t>專區主席、分區主席、</w:t>
      </w:r>
      <w:r w:rsidR="0081561C" w:rsidRPr="00AF1C7D">
        <w:rPr>
          <w:rFonts w:ascii="細明體" w:eastAsia="細明體" w:hint="eastAsia"/>
          <w:b/>
          <w:color w:val="C00000"/>
          <w:sz w:val="28"/>
          <w:szCs w:val="28"/>
        </w:rPr>
        <w:t>委員會主席、</w:t>
      </w:r>
      <w:r w:rsidRPr="00AF1C7D">
        <w:rPr>
          <w:rFonts w:ascii="細明體" w:eastAsia="細明體" w:hint="eastAsia"/>
          <w:b/>
          <w:color w:val="C00000"/>
          <w:sz w:val="28"/>
          <w:szCs w:val="28"/>
        </w:rPr>
        <w:t>分會會長</w:t>
      </w:r>
    </w:p>
    <w:p w14:paraId="77F2BE50" w14:textId="77777777" w:rsidR="0081561C" w:rsidRPr="00AF1C7D" w:rsidRDefault="0081561C" w:rsidP="002D7E22">
      <w:pPr>
        <w:pStyle w:val="ab"/>
        <w:tabs>
          <w:tab w:val="clear" w:pos="1800"/>
          <w:tab w:val="right" w:pos="-2400"/>
          <w:tab w:val="left" w:pos="-1200"/>
        </w:tabs>
        <w:spacing w:line="420" w:lineRule="exact"/>
        <w:ind w:left="546" w:right="0"/>
        <w:jc w:val="both"/>
        <w:rPr>
          <w:rFonts w:ascii="細明體" w:eastAsia="細明體" w:hAnsi="細明體" w:cs="新細明體"/>
          <w:b/>
          <w:bCs/>
          <w:color w:val="000000" w:themeColor="text1"/>
          <w:kern w:val="0"/>
          <w:sz w:val="28"/>
          <w:szCs w:val="28"/>
        </w:rPr>
      </w:pPr>
      <w:r w:rsidRPr="00AF1C7D">
        <w:rPr>
          <w:rFonts w:ascii="細明體" w:eastAsia="細明體" w:hAnsi="細明體" w:cs="新細明體" w:hint="eastAsia"/>
          <w:b/>
          <w:bCs/>
          <w:color w:val="000000" w:themeColor="text1"/>
          <w:kern w:val="0"/>
          <w:sz w:val="28"/>
          <w:szCs w:val="28"/>
        </w:rPr>
        <w:t>第一副總監施松吉、第二副總監蘇明宙、秘書長吳呈隆、財務長姜達祥、</w:t>
      </w:r>
    </w:p>
    <w:p w14:paraId="1D3A4F8D" w14:textId="77777777" w:rsidR="0081561C" w:rsidRPr="00AF1C7D" w:rsidRDefault="0081561C" w:rsidP="002D7E22">
      <w:pPr>
        <w:pStyle w:val="ab"/>
        <w:tabs>
          <w:tab w:val="clear" w:pos="1800"/>
          <w:tab w:val="right" w:pos="-2400"/>
          <w:tab w:val="left" w:pos="-1200"/>
        </w:tabs>
        <w:spacing w:line="420" w:lineRule="exact"/>
        <w:ind w:left="546" w:right="0"/>
        <w:jc w:val="both"/>
        <w:rPr>
          <w:rFonts w:ascii="細明體" w:eastAsia="細明體" w:hAnsi="細明體" w:cs="新細明體"/>
          <w:b/>
          <w:bCs/>
          <w:color w:val="000000" w:themeColor="text1"/>
          <w:kern w:val="0"/>
          <w:sz w:val="28"/>
          <w:szCs w:val="28"/>
        </w:rPr>
      </w:pPr>
      <w:r w:rsidRPr="00AF1C7D">
        <w:rPr>
          <w:rFonts w:ascii="細明體" w:eastAsia="細明體" w:hAnsi="細明體" w:cs="新細明體" w:hint="eastAsia"/>
          <w:b/>
          <w:bCs/>
          <w:color w:val="000000" w:themeColor="text1"/>
          <w:kern w:val="0"/>
          <w:sz w:val="28"/>
          <w:szCs w:val="28"/>
        </w:rPr>
        <w:t>辦事處主任鄭女勤、事務長王盛發、公關長胡晶明、資訊長曹晉維、活動長</w:t>
      </w:r>
    </w:p>
    <w:p w14:paraId="6224BCBE" w14:textId="3247C164" w:rsidR="0081561C" w:rsidRPr="00AF1C7D" w:rsidRDefault="0081561C" w:rsidP="002D7E22">
      <w:pPr>
        <w:pStyle w:val="ab"/>
        <w:tabs>
          <w:tab w:val="clear" w:pos="1800"/>
          <w:tab w:val="right" w:pos="-2400"/>
          <w:tab w:val="left" w:pos="-1200"/>
        </w:tabs>
        <w:spacing w:line="420" w:lineRule="exact"/>
        <w:ind w:left="546" w:right="0"/>
        <w:jc w:val="both"/>
        <w:rPr>
          <w:rFonts w:ascii="細明體" w:eastAsia="細明體" w:hAnsi="細明體" w:cs="新細明體"/>
          <w:b/>
          <w:bCs/>
          <w:color w:val="000000" w:themeColor="text1"/>
          <w:kern w:val="0"/>
          <w:sz w:val="28"/>
          <w:szCs w:val="28"/>
        </w:rPr>
      </w:pPr>
      <w:r w:rsidRPr="00AF1C7D">
        <w:rPr>
          <w:rFonts w:ascii="細明體" w:eastAsia="細明體" w:hAnsi="細明體" w:cs="新細明體" w:hint="eastAsia"/>
          <w:b/>
          <w:bCs/>
          <w:color w:val="000000" w:themeColor="text1"/>
          <w:kern w:val="0"/>
          <w:sz w:val="28"/>
          <w:szCs w:val="28"/>
        </w:rPr>
        <w:t>林建霖、守時惜時宣導長林俊良、文宣長文榮凱、</w:t>
      </w:r>
      <w:r w:rsidR="00AE5832" w:rsidRPr="00AF1C7D">
        <w:rPr>
          <w:rFonts w:ascii="細明體" w:eastAsia="細明體" w:hAnsi="細明體" w:cs="新細明體" w:hint="eastAsia"/>
          <w:b/>
          <w:bCs/>
          <w:color w:val="000000" w:themeColor="text1"/>
          <w:kern w:val="0"/>
          <w:sz w:val="28"/>
          <w:szCs w:val="28"/>
        </w:rPr>
        <w:t>G</w:t>
      </w:r>
      <w:r w:rsidR="00AE5832" w:rsidRPr="00AF1C7D">
        <w:rPr>
          <w:rFonts w:ascii="細明體" w:eastAsia="細明體" w:hAnsi="細明體" w:cs="新細明體"/>
          <w:b/>
          <w:bCs/>
          <w:color w:val="000000" w:themeColor="text1"/>
          <w:kern w:val="0"/>
          <w:sz w:val="28"/>
          <w:szCs w:val="28"/>
        </w:rPr>
        <w:t>MT</w:t>
      </w:r>
      <w:r w:rsidR="00AE5832" w:rsidRPr="00AF1C7D">
        <w:rPr>
          <w:rFonts w:ascii="細明體" w:eastAsia="細明體" w:hAnsi="細明體" w:cs="新細明體" w:hint="eastAsia"/>
          <w:b/>
          <w:bCs/>
          <w:color w:val="000000" w:themeColor="text1"/>
          <w:kern w:val="0"/>
          <w:sz w:val="28"/>
          <w:szCs w:val="28"/>
        </w:rPr>
        <w:t>協調長張瑛珊、G</w:t>
      </w:r>
      <w:r w:rsidR="00AE5832" w:rsidRPr="00AF1C7D">
        <w:rPr>
          <w:rFonts w:ascii="細明體" w:eastAsia="細明體" w:hAnsi="細明體" w:cs="新細明體"/>
          <w:b/>
          <w:bCs/>
          <w:color w:val="000000" w:themeColor="text1"/>
          <w:kern w:val="0"/>
          <w:sz w:val="28"/>
          <w:szCs w:val="28"/>
        </w:rPr>
        <w:t>ST</w:t>
      </w:r>
      <w:r w:rsidR="00AE5832" w:rsidRPr="00AF1C7D">
        <w:rPr>
          <w:rFonts w:ascii="細明體" w:eastAsia="細明體" w:hAnsi="細明體" w:cs="新細明體" w:hint="eastAsia"/>
          <w:b/>
          <w:bCs/>
          <w:color w:val="000000" w:themeColor="text1"/>
          <w:kern w:val="0"/>
          <w:sz w:val="28"/>
          <w:szCs w:val="28"/>
        </w:rPr>
        <w:t>協調長吳朝曄、</w:t>
      </w:r>
      <w:r w:rsidRPr="00AF1C7D">
        <w:rPr>
          <w:rFonts w:ascii="細明體" w:eastAsia="細明體" w:hAnsi="細明體" w:cs="新細明體" w:hint="eastAsia"/>
          <w:b/>
          <w:bCs/>
          <w:color w:val="000000" w:themeColor="text1"/>
          <w:kern w:val="0"/>
          <w:sz w:val="28"/>
          <w:szCs w:val="28"/>
        </w:rPr>
        <w:t>駐區總監特別助理</w:t>
      </w:r>
    </w:p>
    <w:p w14:paraId="4A34FBAD" w14:textId="77777777" w:rsidR="004915B2" w:rsidRPr="00AF1C7D" w:rsidRDefault="004915B2" w:rsidP="002D7E22">
      <w:pPr>
        <w:spacing w:line="42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副本收受者：</w:t>
      </w:r>
      <w:r w:rsidRPr="00AF1C7D">
        <w:rPr>
          <w:rFonts w:ascii="細明體" w:eastAsia="細明體" w:hint="eastAsia"/>
          <w:b/>
          <w:color w:val="000000" w:themeColor="text1"/>
          <w:sz w:val="28"/>
          <w:szCs w:val="28"/>
        </w:rPr>
        <w:t>GLT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全球領導開發團隊成員</w:t>
      </w:r>
    </w:p>
    <w:p w14:paraId="5EAEBC70" w14:textId="43713F19" w:rsidR="004915B2" w:rsidRPr="00AF1C7D" w:rsidRDefault="004915B2" w:rsidP="0003331A">
      <w:pPr>
        <w:spacing w:beforeLines="50" w:before="180" w:line="300" w:lineRule="exact"/>
        <w:ind w:left="944" w:hangingChars="393" w:hanging="944"/>
        <w:rPr>
          <w:rFonts w:ascii="細明體" w:eastAsia="細明體" w:hAnsi="細明體"/>
          <w:b/>
          <w:color w:val="000000" w:themeColor="text1"/>
          <w:szCs w:val="24"/>
        </w:rPr>
      </w:pP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發文日期：20</w:t>
      </w:r>
      <w:r w:rsidR="00A8539A" w:rsidRPr="00AF1C7D">
        <w:rPr>
          <w:rFonts w:ascii="細明體" w:eastAsia="細明體" w:hAnsi="細明體" w:hint="eastAsia"/>
          <w:b/>
          <w:color w:val="000000" w:themeColor="text1"/>
          <w:szCs w:val="24"/>
        </w:rPr>
        <w:t>2</w:t>
      </w:r>
      <w:r w:rsidR="00B17599" w:rsidRPr="00AF1C7D">
        <w:rPr>
          <w:rFonts w:ascii="細明體" w:eastAsia="細明體" w:hAnsi="細明體"/>
          <w:b/>
          <w:color w:val="000000" w:themeColor="text1"/>
          <w:szCs w:val="24"/>
        </w:rPr>
        <w:t>1</w:t>
      </w: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年</w:t>
      </w:r>
      <w:r w:rsidR="00B17599" w:rsidRPr="00AF1C7D">
        <w:rPr>
          <w:rFonts w:ascii="細明體" w:eastAsia="細明體" w:hAnsi="細明體" w:hint="eastAsia"/>
          <w:b/>
          <w:color w:val="000000" w:themeColor="text1"/>
          <w:szCs w:val="24"/>
        </w:rPr>
        <w:t>1</w:t>
      </w:r>
      <w:r w:rsidR="00B17599" w:rsidRPr="00AF1C7D">
        <w:rPr>
          <w:rFonts w:ascii="細明體" w:eastAsia="細明體" w:hAnsi="細明體"/>
          <w:b/>
          <w:color w:val="000000" w:themeColor="text1"/>
          <w:szCs w:val="24"/>
        </w:rPr>
        <w:t>0</w:t>
      </w: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月</w:t>
      </w:r>
      <w:r w:rsidR="00B17599" w:rsidRPr="00AF1C7D">
        <w:rPr>
          <w:rFonts w:ascii="細明體" w:eastAsia="細明體" w:hAnsi="細明體" w:hint="eastAsia"/>
          <w:b/>
          <w:color w:val="000000" w:themeColor="text1"/>
          <w:szCs w:val="24"/>
        </w:rPr>
        <w:t>1</w:t>
      </w:r>
      <w:r w:rsidR="005222C2" w:rsidRPr="00AF1C7D">
        <w:rPr>
          <w:rFonts w:ascii="細明體" w:eastAsia="細明體" w:hAnsi="細明體"/>
          <w:b/>
          <w:color w:val="000000" w:themeColor="text1"/>
          <w:szCs w:val="24"/>
        </w:rPr>
        <w:t>8</w:t>
      </w: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日</w:t>
      </w:r>
    </w:p>
    <w:p w14:paraId="707FF485" w14:textId="126420B4" w:rsidR="004915B2" w:rsidRPr="00AF1C7D" w:rsidRDefault="004915B2" w:rsidP="0003331A">
      <w:pPr>
        <w:spacing w:line="300" w:lineRule="exact"/>
        <w:rPr>
          <w:rFonts w:ascii="細明體" w:eastAsia="細明體" w:hAnsi="細明體"/>
          <w:b/>
          <w:color w:val="000000" w:themeColor="text1"/>
          <w:szCs w:val="24"/>
        </w:rPr>
      </w:pP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發文字號：</w:t>
      </w:r>
      <w:r w:rsidRPr="00AF1C7D">
        <w:rPr>
          <w:rFonts w:ascii="細明體" w:eastAsia="細明體" w:hAnsi="細明體" w:hint="eastAsia"/>
          <w:b/>
          <w:color w:val="000000" w:themeColor="text1"/>
          <w:kern w:val="0"/>
          <w:szCs w:val="24"/>
        </w:rPr>
        <w:t>獅</w:t>
      </w:r>
      <w:r w:rsidR="00B17599" w:rsidRPr="00AF1C7D">
        <w:rPr>
          <w:rFonts w:ascii="細明體" w:eastAsia="細明體" w:hAnsi="細明體" w:hint="eastAsia"/>
          <w:b/>
          <w:color w:val="000000" w:themeColor="text1"/>
          <w:kern w:val="0"/>
          <w:szCs w:val="24"/>
        </w:rPr>
        <w:t>兆</w:t>
      </w:r>
      <w:r w:rsidRPr="00AF1C7D">
        <w:rPr>
          <w:rFonts w:ascii="細明體" w:eastAsia="細明體" w:hAnsi="細明體" w:hint="eastAsia"/>
          <w:b/>
          <w:color w:val="000000" w:themeColor="text1"/>
          <w:kern w:val="0"/>
          <w:szCs w:val="24"/>
        </w:rPr>
        <w:t>字第</w:t>
      </w:r>
      <w:r w:rsidR="005222C2" w:rsidRPr="00AF1C7D">
        <w:rPr>
          <w:rFonts w:ascii="細明體" w:eastAsia="細明體" w:hAnsi="細明體" w:hint="eastAsia"/>
          <w:b/>
          <w:color w:val="000000" w:themeColor="text1"/>
          <w:kern w:val="0"/>
          <w:szCs w:val="24"/>
        </w:rPr>
        <w:t>0</w:t>
      </w:r>
      <w:r w:rsidR="005222C2" w:rsidRPr="00AF1C7D">
        <w:rPr>
          <w:rFonts w:ascii="細明體" w:eastAsia="細明體" w:hAnsi="細明體"/>
          <w:b/>
          <w:color w:val="000000" w:themeColor="text1"/>
          <w:kern w:val="0"/>
          <w:szCs w:val="24"/>
        </w:rPr>
        <w:t>88</w:t>
      </w:r>
      <w:r w:rsidRPr="00AF1C7D">
        <w:rPr>
          <w:rFonts w:ascii="細明體" w:eastAsia="細明體" w:hAnsi="細明體" w:hint="eastAsia"/>
          <w:b/>
          <w:color w:val="000000" w:themeColor="text1"/>
          <w:kern w:val="0"/>
          <w:szCs w:val="24"/>
        </w:rPr>
        <w:t>號</w:t>
      </w: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ab/>
      </w:r>
    </w:p>
    <w:p w14:paraId="77D4785E" w14:textId="378E39EA" w:rsidR="004915B2" w:rsidRPr="00AF1C7D" w:rsidRDefault="004915B2" w:rsidP="0003331A">
      <w:pPr>
        <w:spacing w:line="300" w:lineRule="exact"/>
        <w:rPr>
          <w:rFonts w:ascii="細明體" w:eastAsia="細明體" w:hAnsi="細明體"/>
          <w:b/>
          <w:color w:val="000000" w:themeColor="text1"/>
          <w:szCs w:val="24"/>
        </w:rPr>
      </w:pP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附件：報名表</w:t>
      </w:r>
    </w:p>
    <w:p w14:paraId="2D1A9746" w14:textId="77777777" w:rsidR="004915B2" w:rsidRPr="00AF1C7D" w:rsidRDefault="004915B2" w:rsidP="002D7E22">
      <w:pPr>
        <w:spacing w:line="42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主  旨：請參加本年度</w:t>
      </w:r>
      <w:r w:rsidRPr="00AF1C7D">
        <w:rPr>
          <w:rFonts w:ascii="細明體" w:eastAsia="細明體" w:hAnsi="細明體" w:hint="eastAsia"/>
          <w:b/>
          <w:color w:val="C00000"/>
          <w:sz w:val="28"/>
          <w:szCs w:val="28"/>
        </w:rPr>
        <w:t>「GLT領導幹部僻靜研習營｣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。</w:t>
      </w:r>
    </w:p>
    <w:p w14:paraId="702A2C46" w14:textId="77777777" w:rsidR="004915B2" w:rsidRPr="00AF1C7D" w:rsidRDefault="004915B2" w:rsidP="002D7E22">
      <w:pPr>
        <w:spacing w:line="42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說  明：</w:t>
      </w:r>
    </w:p>
    <w:p w14:paraId="6DE17AAA" w14:textId="5FAB6733" w:rsidR="001D57CB" w:rsidRPr="00AF1C7D" w:rsidRDefault="001D57CB" w:rsidP="002D7E22">
      <w:pPr>
        <w:widowControl/>
        <w:shd w:val="clear" w:color="auto" w:fill="FFFFFF"/>
        <w:spacing w:line="420" w:lineRule="exact"/>
        <w:ind w:leftChars="250" w:left="1175" w:rightChars="-53" w:right="-127" w:hangingChars="205" w:hanging="575"/>
        <w:rPr>
          <w:rFonts w:ascii="細明體" w:eastAsia="細明體" w:hAnsi="細明體" w:cs="Arial"/>
          <w:b/>
          <w:color w:val="000000" w:themeColor="text1"/>
          <w:kern w:val="0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一、</w:t>
      </w:r>
      <w:r w:rsidR="004915B2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本年度「GLT領導幹部僻靜研習營｣訂於20</w:t>
      </w:r>
      <w:r w:rsidR="00A8539A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2</w:t>
      </w:r>
      <w:r w:rsidR="00B17599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1</w:t>
      </w:r>
      <w:r w:rsidR="004915B2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年</w:t>
      </w:r>
      <w:r w:rsidR="00B17599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1</w:t>
      </w:r>
      <w:r w:rsidR="00982F21" w:rsidRPr="002F5894">
        <w:rPr>
          <w:rFonts w:ascii="細明體" w:eastAsia="細明體" w:hAnsi="細明體"/>
          <w:b/>
          <w:color w:val="C00000"/>
          <w:sz w:val="28"/>
          <w:szCs w:val="28"/>
        </w:rPr>
        <w:t>1</w:t>
      </w:r>
      <w:r w:rsidR="004915B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月</w:t>
      </w:r>
      <w:r w:rsidR="00B17599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4</w:t>
      </w:r>
      <w:r w:rsidR="00B17599" w:rsidRPr="002F5894">
        <w:rPr>
          <w:rFonts w:ascii="細明體" w:eastAsia="細明體" w:hAnsi="細明體"/>
          <w:b/>
          <w:color w:val="C00000"/>
          <w:sz w:val="28"/>
          <w:szCs w:val="28"/>
        </w:rPr>
        <w:t>-5</w:t>
      </w:r>
      <w:r w:rsidR="004915B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日(週</w:t>
      </w:r>
      <w:r w:rsidR="00B17599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四</w:t>
      </w:r>
      <w:r w:rsidR="004915B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-週</w:t>
      </w:r>
      <w:r w:rsidR="00B17599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五</w:t>
      </w:r>
      <w:r w:rsidR="004915B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)</w:t>
      </w:r>
      <w:r w:rsidR="00442814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於</w:t>
      </w:r>
      <w:r w:rsidR="00B17599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溪頭米堤</w:t>
      </w:r>
      <w:r w:rsidR="00053D99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大</w:t>
      </w:r>
      <w:r w:rsidR="00B17599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飯店</w:t>
      </w:r>
      <w:r w:rsidR="004915B2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(</w:t>
      </w:r>
      <w:r w:rsidR="00053D99" w:rsidRPr="00AF1C7D">
        <w:rPr>
          <w:rFonts w:ascii="細明體" w:eastAsia="細明體" w:hAnsi="細明體" w:cs="Arial"/>
          <w:b/>
          <w:color w:val="000000" w:themeColor="text1"/>
          <w:sz w:val="28"/>
          <w:szCs w:val="28"/>
          <w:shd w:val="clear" w:color="auto" w:fill="FFFFFF"/>
        </w:rPr>
        <w:t>南投縣鹿谷鄉米堤街1號</w:t>
      </w:r>
      <w:r w:rsidRPr="00AF1C7D">
        <w:rPr>
          <w:rFonts w:ascii="細明體" w:eastAsia="細明體" w:hAnsi="細明體" w:cs="Arial" w:hint="eastAsia"/>
          <w:b/>
          <w:color w:val="000000" w:themeColor="text1"/>
          <w:kern w:val="0"/>
          <w:sz w:val="28"/>
          <w:szCs w:val="28"/>
        </w:rPr>
        <w:t>，</w:t>
      </w:r>
      <w:r w:rsidRPr="00AF1C7D">
        <w:rPr>
          <w:rFonts w:ascii="細明體" w:eastAsia="細明體" w:hAnsi="細明體" w:cs="Arial"/>
          <w:b/>
          <w:color w:val="000000" w:themeColor="text1"/>
          <w:kern w:val="0"/>
          <w:sz w:val="28"/>
          <w:szCs w:val="28"/>
        </w:rPr>
        <w:t>電話：</w:t>
      </w:r>
      <w:r w:rsidR="00053D99" w:rsidRPr="00AF1C7D">
        <w:rPr>
          <w:rFonts w:ascii="細明體" w:eastAsia="細明體" w:hAnsi="細明體" w:cs="Arial" w:hint="eastAsia"/>
          <w:b/>
          <w:color w:val="000000" w:themeColor="text1"/>
          <w:kern w:val="0"/>
          <w:sz w:val="28"/>
          <w:szCs w:val="28"/>
        </w:rPr>
        <w:t>0</w:t>
      </w:r>
      <w:r w:rsidR="00053D99" w:rsidRPr="00AF1C7D">
        <w:rPr>
          <w:rFonts w:ascii="細明體" w:eastAsia="細明體" w:hAnsi="細明體" w:cs="Arial"/>
          <w:b/>
          <w:color w:val="000000" w:themeColor="text1"/>
          <w:kern w:val="0"/>
          <w:sz w:val="28"/>
          <w:szCs w:val="28"/>
        </w:rPr>
        <w:t>4-92612222)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舉辦。</w:t>
      </w:r>
    </w:p>
    <w:p w14:paraId="5A6AA271" w14:textId="11AC8864" w:rsidR="004915B2" w:rsidRPr="00AF1C7D" w:rsidRDefault="004915B2" w:rsidP="002D7E22">
      <w:pPr>
        <w:pStyle w:val="Web"/>
        <w:tabs>
          <w:tab w:val="center" w:pos="5143"/>
        </w:tabs>
        <w:spacing w:before="0" w:beforeAutospacing="0" w:after="0" w:afterAutospacing="0" w:line="420" w:lineRule="exact"/>
        <w:ind w:leftChars="251" w:left="1199" w:rightChars="-62" w:right="-149" w:hangingChars="213" w:hanging="597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二、本次研習重點為提昇新任幹部之領導技巧與強化實務能力。全程上課者頒給結業證書，並計入年度敘獎辦法之成績，名額有限，請務必把握機會踴躍參加。</w:t>
      </w:r>
    </w:p>
    <w:p w14:paraId="3632E1E0" w14:textId="77777777" w:rsidR="001A3CF7" w:rsidRPr="00AF1C7D" w:rsidRDefault="004915B2" w:rsidP="002D7E22">
      <w:pPr>
        <w:spacing w:line="420" w:lineRule="exact"/>
        <w:ind w:leftChars="267" w:left="1204" w:hangingChars="201" w:hanging="563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三、參加對象：</w:t>
      </w:r>
      <w:r w:rsidR="001A3CF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總監行政團隊</w:t>
      </w:r>
      <w:r w:rsidR="00024A01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、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專區主席</w:t>
      </w:r>
      <w:r w:rsidR="00E6574E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、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分區主席</w:t>
      </w:r>
      <w:r w:rsidR="00024A01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、委員會主席</w:t>
      </w:r>
      <w:r w:rsidR="00E6574E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。 </w:t>
      </w:r>
    </w:p>
    <w:p w14:paraId="47E6A284" w14:textId="716476EA" w:rsidR="004915B2" w:rsidRPr="006C58C3" w:rsidRDefault="004915B2" w:rsidP="001A3CF7">
      <w:pPr>
        <w:spacing w:line="420" w:lineRule="exact"/>
        <w:ind w:leftChars="501" w:left="1202" w:firstLineChars="470" w:firstLine="1317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分會會長</w:t>
      </w:r>
      <w:r w:rsidR="00A26992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(免費)</w:t>
      </w:r>
      <w:r w:rsidR="00CD604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。</w:t>
      </w:r>
      <w:r w:rsidR="002D2394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</w:t>
      </w:r>
    </w:p>
    <w:p w14:paraId="757D49DD" w14:textId="76A5431C" w:rsidR="00650E3E" w:rsidRPr="006C58C3" w:rsidRDefault="004915B2" w:rsidP="001A3CF7">
      <w:pPr>
        <w:tabs>
          <w:tab w:val="left" w:pos="6750"/>
        </w:tabs>
        <w:spacing w:line="420" w:lineRule="exact"/>
        <w:ind w:leftChars="267" w:left="1204" w:hangingChars="201" w:hanging="563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四、</w:t>
      </w:r>
      <w:r w:rsidR="00053D99" w:rsidRPr="006C58C3">
        <w:rPr>
          <w:rFonts w:ascii="細明體" w:eastAsia="細明體" w:hAnsi="細明體" w:hint="eastAsia"/>
          <w:b/>
          <w:color w:val="C00000"/>
          <w:sz w:val="28"/>
          <w:szCs w:val="28"/>
        </w:rPr>
        <w:t>報名費</w:t>
      </w:r>
      <w:r w:rsidR="005052F3" w:rsidRPr="006C58C3">
        <w:rPr>
          <w:rFonts w:ascii="細明體" w:eastAsia="細明體" w:hAnsi="細明體" w:hint="eastAsia"/>
          <w:b/>
          <w:color w:val="C00000"/>
          <w:sz w:val="28"/>
          <w:szCs w:val="28"/>
        </w:rPr>
        <w:t>：</w:t>
      </w:r>
      <w:r w:rsidR="00E6574E" w:rsidRPr="006C58C3">
        <w:rPr>
          <w:rFonts w:ascii="細明體" w:eastAsia="細明體" w:hAnsi="細明體" w:hint="eastAsia"/>
          <w:b/>
          <w:color w:val="C00000"/>
          <w:sz w:val="28"/>
          <w:szCs w:val="28"/>
        </w:rPr>
        <w:t>3</w:t>
      </w:r>
      <w:r w:rsidR="00053D99" w:rsidRPr="006C58C3">
        <w:rPr>
          <w:rFonts w:ascii="細明體" w:eastAsia="細明體" w:hAnsi="細明體"/>
          <w:b/>
          <w:color w:val="C00000"/>
          <w:sz w:val="28"/>
          <w:szCs w:val="28"/>
        </w:rPr>
        <w:t>500</w:t>
      </w:r>
      <w:r w:rsidR="00053D99" w:rsidRPr="006C58C3">
        <w:rPr>
          <w:rFonts w:ascii="細明體" w:eastAsia="細明體" w:hAnsi="細明體" w:hint="eastAsia"/>
          <w:b/>
          <w:color w:val="C00000"/>
          <w:sz w:val="28"/>
          <w:szCs w:val="28"/>
        </w:rPr>
        <w:t>元</w:t>
      </w:r>
      <w:r w:rsidR="001A3CF7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(</w:t>
      </w:r>
      <w:r w:rsidR="00B729A7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保險費</w:t>
      </w:r>
      <w:r w:rsidR="005052F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、P</w:t>
      </w:r>
      <w:r w:rsidR="005052F3" w:rsidRPr="006C58C3">
        <w:rPr>
          <w:rFonts w:ascii="細明體" w:eastAsia="細明體" w:hAnsi="細明體"/>
          <w:b/>
          <w:color w:val="000000" w:themeColor="text1"/>
          <w:sz w:val="28"/>
          <w:szCs w:val="28"/>
        </w:rPr>
        <w:t>olo</w:t>
      </w:r>
      <w:r w:rsidR="00A26992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衫、</w:t>
      </w:r>
      <w:r w:rsidR="005052F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遊覽車、</w:t>
      </w:r>
      <w:r w:rsidR="0003331A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食宿</w:t>
      </w:r>
      <w:r w:rsidR="00A26992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房間費</w:t>
      </w:r>
      <w:r w:rsidR="005052F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(房間</w:t>
      </w:r>
      <w:r w:rsidR="00CD604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以</w:t>
      </w:r>
      <w:r w:rsidR="00982F21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2</w:t>
      </w:r>
      <w:r w:rsidR="00650E3E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人一間房</w:t>
      </w:r>
      <w:r w:rsidR="00CD604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為準</w:t>
      </w:r>
      <w:r w:rsidR="001A3CF7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，個人房需再補差額</w:t>
      </w:r>
      <w:r w:rsidR="006C58C3" w:rsidRPr="006C58C3">
        <w:rPr>
          <w:rFonts w:ascii="細明體" w:eastAsia="細明體" w:hAnsi="細明體"/>
          <w:b/>
          <w:color w:val="000000" w:themeColor="text1"/>
          <w:sz w:val="28"/>
          <w:szCs w:val="28"/>
        </w:rPr>
        <w:t>2</w:t>
      </w:r>
      <w:r w:rsidR="001A3CF7" w:rsidRPr="006C58C3">
        <w:rPr>
          <w:rFonts w:ascii="細明體" w:eastAsia="細明體" w:hAnsi="細明體"/>
          <w:b/>
          <w:color w:val="000000" w:themeColor="text1"/>
          <w:sz w:val="28"/>
          <w:szCs w:val="28"/>
        </w:rPr>
        <w:t>500</w:t>
      </w:r>
      <w:r w:rsidR="001A3CF7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元</w:t>
      </w:r>
      <w:r w:rsidR="005052F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)</w:t>
      </w:r>
    </w:p>
    <w:p w14:paraId="6AD1857E" w14:textId="524FA46D" w:rsidR="004915B2" w:rsidRPr="00AF1C7D" w:rsidRDefault="004915B2" w:rsidP="002D7E22">
      <w:pPr>
        <w:spacing w:line="420" w:lineRule="exact"/>
        <w:ind w:leftChars="267" w:left="1204" w:hangingChars="201" w:hanging="563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五、服裝：</w:t>
      </w:r>
      <w:r w:rsidR="00B77556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大會發給</w:t>
      </w:r>
      <w:r w:rsidR="005052F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P</w:t>
      </w:r>
      <w:r w:rsidR="006C1CE3" w:rsidRPr="006C58C3">
        <w:rPr>
          <w:rFonts w:ascii="細明體" w:eastAsia="細明體" w:hAnsi="細明體"/>
          <w:b/>
          <w:color w:val="000000" w:themeColor="text1"/>
          <w:sz w:val="28"/>
          <w:szCs w:val="28"/>
        </w:rPr>
        <w:t>olo</w:t>
      </w:r>
      <w:r w:rsidR="006C1CE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衫</w:t>
      </w:r>
      <w:r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，</w:t>
      </w:r>
      <w:r w:rsidR="006C1CE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於</w:t>
      </w:r>
      <w:r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報到</w:t>
      </w:r>
      <w:r w:rsidR="006C1CE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領取</w:t>
      </w:r>
      <w:r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後換</w:t>
      </w:r>
      <w:r w:rsidR="006C1CE3" w:rsidRPr="006C58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穿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。</w:t>
      </w:r>
    </w:p>
    <w:p w14:paraId="3EDD3052" w14:textId="551FA2A3" w:rsidR="00DA4AF1" w:rsidRPr="00AF1C7D" w:rsidRDefault="00DA4AF1" w:rsidP="002D7E22">
      <w:pPr>
        <w:spacing w:line="420" w:lineRule="exact"/>
        <w:ind w:leftChars="267" w:left="1204" w:hangingChars="201" w:hanging="563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六、課程安排：</w:t>
      </w:r>
      <w:r w:rsidR="00982F21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1</w:t>
      </w:r>
      <w:r w:rsidR="00982F21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1</w:t>
      </w:r>
      <w:r w:rsidR="005052F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月</w:t>
      </w:r>
      <w:r w:rsidR="00982F21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4</w:t>
      </w:r>
      <w:r w:rsidR="005052F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日</w:t>
      </w:r>
      <w:r w:rsidR="00982F21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下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午</w:t>
      </w:r>
      <w:r w:rsidR="00982F21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0</w:t>
      </w:r>
      <w:r w:rsidR="00982F21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1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:</w:t>
      </w:r>
      <w:r w:rsidR="005052F3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0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0</w:t>
      </w:r>
      <w:r w:rsidR="00CD604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開始報到、</w:t>
      </w:r>
      <w:r w:rsidR="00982F21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0</w:t>
      </w:r>
      <w:r w:rsidR="005052F3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1</w:t>
      </w:r>
      <w:r w:rsidR="00CD6043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:</w:t>
      </w:r>
      <w:r w:rsidR="005052F3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3</w:t>
      </w:r>
      <w:r w:rsidR="00CD6043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0</w:t>
      </w:r>
      <w:r w:rsidR="00CD604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上課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。</w:t>
      </w:r>
      <w:r w:rsidR="00982F21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1</w:t>
      </w:r>
      <w:r w:rsidR="00982F21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1</w:t>
      </w:r>
      <w:r w:rsidR="005052F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月</w:t>
      </w:r>
      <w:r w:rsidR="00982F21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5</w:t>
      </w:r>
      <w:r w:rsidR="005052F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日</w:t>
      </w:r>
      <w:r w:rsidR="00982F21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下午4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:</w:t>
      </w:r>
      <w:r w:rsidR="00CD6043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0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0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結束。詳細課程表另公布。</w:t>
      </w:r>
    </w:p>
    <w:p w14:paraId="02FB18E8" w14:textId="0347ED66" w:rsidR="004915B2" w:rsidRPr="00AF1C7D" w:rsidRDefault="00DA4AF1" w:rsidP="002D7E22">
      <w:pPr>
        <w:spacing w:line="420" w:lineRule="exact"/>
        <w:ind w:leftChars="266" w:left="1131" w:hangingChars="176" w:hanging="493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七</w:t>
      </w:r>
      <w:r w:rsidR="004915B2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、隨函附上參加報名表各乙份，請於</w:t>
      </w:r>
      <w:r w:rsidR="004915B2" w:rsidRPr="002F5894">
        <w:rPr>
          <w:rFonts w:ascii="細明體" w:eastAsia="細明體" w:hAnsi="細明體" w:hint="eastAsia"/>
          <w:b/>
          <w:color w:val="C00000"/>
          <w:sz w:val="28"/>
          <w:szCs w:val="28"/>
          <w:u w:val="single"/>
        </w:rPr>
        <w:t xml:space="preserve"> </w:t>
      </w:r>
      <w:r w:rsidR="00982F21" w:rsidRPr="00D13B3D">
        <w:rPr>
          <w:rFonts w:ascii="細明體" w:eastAsia="細明體" w:hAnsi="細明體"/>
          <w:b/>
          <w:color w:val="C00000"/>
          <w:sz w:val="28"/>
          <w:szCs w:val="28"/>
          <w:highlight w:val="yellow"/>
          <w:u w:val="single"/>
        </w:rPr>
        <w:t>10</w:t>
      </w:r>
      <w:r w:rsidR="004915B2" w:rsidRPr="00D13B3D">
        <w:rPr>
          <w:rFonts w:ascii="細明體" w:eastAsia="細明體" w:hAnsi="細明體" w:hint="eastAsia"/>
          <w:b/>
          <w:color w:val="C00000"/>
          <w:sz w:val="28"/>
          <w:szCs w:val="28"/>
          <w:highlight w:val="yellow"/>
          <w:u w:val="single"/>
        </w:rPr>
        <w:t>月</w:t>
      </w:r>
      <w:r w:rsidR="00982F21" w:rsidRPr="00D13B3D">
        <w:rPr>
          <w:rFonts w:ascii="細明體" w:eastAsia="細明體" w:hAnsi="細明體" w:hint="eastAsia"/>
          <w:b/>
          <w:color w:val="C00000"/>
          <w:sz w:val="28"/>
          <w:szCs w:val="28"/>
          <w:highlight w:val="yellow"/>
          <w:u w:val="single"/>
        </w:rPr>
        <w:t>2</w:t>
      </w:r>
      <w:r w:rsidR="00982F21" w:rsidRPr="00D13B3D">
        <w:rPr>
          <w:rFonts w:ascii="細明體" w:eastAsia="細明體" w:hAnsi="細明體"/>
          <w:b/>
          <w:color w:val="C00000"/>
          <w:sz w:val="28"/>
          <w:szCs w:val="28"/>
          <w:highlight w:val="yellow"/>
          <w:u w:val="single"/>
        </w:rPr>
        <w:t>5</w:t>
      </w:r>
      <w:r w:rsidR="004915B2" w:rsidRPr="00D13B3D">
        <w:rPr>
          <w:rFonts w:ascii="細明體" w:eastAsia="細明體" w:hAnsi="細明體" w:hint="eastAsia"/>
          <w:b/>
          <w:color w:val="C00000"/>
          <w:sz w:val="28"/>
          <w:szCs w:val="28"/>
          <w:highlight w:val="yellow"/>
          <w:u w:val="single"/>
        </w:rPr>
        <w:t>日</w:t>
      </w:r>
      <w:r w:rsidR="00D13B3D" w:rsidRPr="00D13B3D">
        <w:rPr>
          <w:rFonts w:ascii="細明體" w:eastAsia="細明體" w:hAnsi="細明體" w:hint="eastAsia"/>
          <w:b/>
          <w:color w:val="C00000"/>
          <w:sz w:val="28"/>
          <w:szCs w:val="28"/>
          <w:highlight w:val="yellow"/>
          <w:u w:val="single"/>
        </w:rPr>
        <w:t>上</w:t>
      </w:r>
      <w:r w:rsidR="00CD6043" w:rsidRPr="00D13B3D">
        <w:rPr>
          <w:rFonts w:ascii="細明體" w:eastAsia="細明體" w:hAnsi="細明體" w:hint="eastAsia"/>
          <w:b/>
          <w:color w:val="C00000"/>
          <w:sz w:val="28"/>
          <w:szCs w:val="28"/>
          <w:highlight w:val="yellow"/>
          <w:u w:val="single"/>
        </w:rPr>
        <w:t>午</w:t>
      </w:r>
      <w:r w:rsidR="00D13B3D" w:rsidRPr="00D13B3D">
        <w:rPr>
          <w:rFonts w:ascii="細明體" w:eastAsia="細明體" w:hAnsi="細明體" w:hint="eastAsia"/>
          <w:b/>
          <w:color w:val="C00000"/>
          <w:sz w:val="28"/>
          <w:szCs w:val="28"/>
          <w:highlight w:val="yellow"/>
          <w:u w:val="single"/>
        </w:rPr>
        <w:t>9</w:t>
      </w:r>
      <w:r w:rsidR="00CD6043" w:rsidRPr="00D13B3D">
        <w:rPr>
          <w:rFonts w:ascii="細明體" w:eastAsia="細明體" w:hAnsi="細明體"/>
          <w:b/>
          <w:color w:val="C00000"/>
          <w:sz w:val="28"/>
          <w:szCs w:val="28"/>
          <w:highlight w:val="yellow"/>
          <w:u w:val="single"/>
        </w:rPr>
        <w:t>:00</w:t>
      </w:r>
      <w:r w:rsidR="00CD6043" w:rsidRPr="00D13B3D">
        <w:rPr>
          <w:rFonts w:ascii="細明體" w:eastAsia="細明體" w:hAnsi="細明體" w:hint="eastAsia"/>
          <w:b/>
          <w:color w:val="C00000"/>
          <w:sz w:val="28"/>
          <w:szCs w:val="28"/>
          <w:highlight w:val="yellow"/>
          <w:u w:val="single"/>
        </w:rPr>
        <w:t>截止</w:t>
      </w:r>
      <w:r w:rsidR="004915B2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，以利製作研習資料，準備膳宿事宜。</w:t>
      </w:r>
    </w:p>
    <w:p w14:paraId="538004E3" w14:textId="46D0F6A1" w:rsidR="004915B2" w:rsidRPr="00AF1C7D" w:rsidRDefault="00DA4AF1" w:rsidP="006C1CE3">
      <w:pPr>
        <w:spacing w:line="460" w:lineRule="exact"/>
        <w:ind w:firstLineChars="621" w:firstLine="1987"/>
        <w:rPr>
          <w:rFonts w:ascii="細明體" w:eastAsia="細明體" w:hAnsi="細明體"/>
          <w:color w:val="000000" w:themeColor="text1"/>
          <w:sz w:val="32"/>
          <w:szCs w:val="32"/>
        </w:rPr>
      </w:pPr>
      <w:r w:rsidRPr="00AF1C7D">
        <w:rPr>
          <w:rFonts w:ascii="細明體" w:eastAsia="細明體" w:hAnsi="細明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9C6378" wp14:editId="0978C629">
                <wp:simplePos x="0" y="0"/>
                <wp:positionH relativeFrom="column">
                  <wp:posOffset>1242391</wp:posOffset>
                </wp:positionH>
                <wp:positionV relativeFrom="paragraph">
                  <wp:posOffset>55079</wp:posOffset>
                </wp:positionV>
                <wp:extent cx="4610100" cy="10287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F0A1" w14:textId="362AE0EB" w:rsidR="006C1CE3" w:rsidRDefault="00B175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0367B2" wp14:editId="7956D80D">
                                  <wp:extent cx="3782576" cy="765050"/>
                                  <wp:effectExtent l="0" t="0" r="0" b="0"/>
                                  <wp:docPr id="5" name="圖片 5" descr="一張含有 文字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圖片 5" descr="一張含有 文字 的圖片&#10;&#10;自動產生的描述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2576" cy="765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C637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97.85pt;margin-top:4.35pt;width:363pt;height:81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" fillcolor="white [3201]" stroked="f" strokeweight=".5pt">
                <v:textbox>
                  <w:txbxContent>
                    <w:p w14:paraId="2703F0A1" w14:textId="362AE0EB" w:rsidR="006C1CE3" w:rsidRDefault="00B17599">
                      <w:r>
                        <w:rPr>
                          <w:noProof/>
                        </w:rPr>
                        <w:drawing>
                          <wp:inline distT="0" distB="0" distL="0" distR="0" wp14:anchorId="260367B2" wp14:editId="7956D80D">
                            <wp:extent cx="3782576" cy="765050"/>
                            <wp:effectExtent l="0" t="0" r="0" b="0"/>
                            <wp:docPr id="5" name="圖片 5" descr="一張含有 文字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圖片 5" descr="一張含有 文字 的圖片&#10;&#10;自動產生的描述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2576" cy="765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4866C2" w14:textId="029CAB89" w:rsidR="004915B2" w:rsidRPr="00AF1C7D" w:rsidRDefault="004915B2" w:rsidP="004915B2">
      <w:pPr>
        <w:spacing w:line="360" w:lineRule="exact"/>
        <w:ind w:leftChars="827" w:left="1986" w:hanging="1"/>
        <w:jc w:val="both"/>
        <w:rPr>
          <w:rFonts w:ascii="細明體" w:eastAsia="細明體" w:hAnsi="細明體"/>
          <w:color w:val="000000" w:themeColor="text1"/>
          <w:sz w:val="32"/>
          <w:szCs w:val="32"/>
        </w:rPr>
      </w:pPr>
    </w:p>
    <w:p w14:paraId="4F6D5F91" w14:textId="77777777" w:rsidR="006C1CE3" w:rsidRPr="00AF1C7D" w:rsidRDefault="006C1CE3" w:rsidP="004915B2">
      <w:pPr>
        <w:spacing w:line="360" w:lineRule="exact"/>
        <w:ind w:leftChars="827" w:left="1986" w:hanging="1"/>
        <w:jc w:val="both"/>
        <w:rPr>
          <w:rFonts w:ascii="細明體" w:eastAsia="細明體" w:hAnsi="細明體"/>
          <w:color w:val="000000" w:themeColor="text1"/>
          <w:sz w:val="32"/>
          <w:szCs w:val="32"/>
        </w:rPr>
      </w:pPr>
    </w:p>
    <w:p w14:paraId="019B08B5" w14:textId="77777777" w:rsidR="004915B2" w:rsidRPr="00AF1C7D" w:rsidRDefault="004915B2" w:rsidP="004915B2">
      <w:pPr>
        <w:spacing w:line="360" w:lineRule="exact"/>
        <w:ind w:leftChars="827" w:left="1986" w:hanging="1"/>
        <w:jc w:val="both"/>
        <w:rPr>
          <w:rFonts w:ascii="細明體" w:eastAsia="細明體" w:hAnsi="細明體"/>
          <w:color w:val="000000" w:themeColor="text1"/>
          <w:sz w:val="32"/>
          <w:szCs w:val="32"/>
        </w:rPr>
      </w:pPr>
    </w:p>
    <w:p w14:paraId="52D85506" w14:textId="4FF64012" w:rsidR="00A56D76" w:rsidRPr="00AF1C7D" w:rsidRDefault="004915B2" w:rsidP="005052F3">
      <w:pPr>
        <w:spacing w:beforeLines="100" w:before="360" w:line="700" w:lineRule="exact"/>
        <w:ind w:leftChars="827" w:left="1985" w:firstLine="369"/>
        <w:jc w:val="both"/>
        <w:rPr>
          <w:rFonts w:ascii="標楷體" w:eastAsia="標楷體" w:hAnsi="標楷體" w:cs="細明體"/>
          <w:b/>
          <w:color w:val="000000" w:themeColor="text1"/>
          <w:sz w:val="110"/>
          <w:szCs w:val="110"/>
        </w:rPr>
      </w:pPr>
      <w:r w:rsidRPr="00AF1C7D">
        <w:rPr>
          <w:rFonts w:ascii="細明體" w:eastAsia="細明體" w:hAnsi="細明體" w:hint="eastAsia"/>
          <w:b/>
          <w:color w:val="000000" w:themeColor="text1"/>
          <w:spacing w:val="40"/>
          <w:sz w:val="36"/>
          <w:szCs w:val="36"/>
        </w:rPr>
        <w:t>GLT區協調長</w:t>
      </w:r>
      <w:r w:rsidR="00A56D76" w:rsidRPr="00AF1C7D">
        <w:rPr>
          <w:rFonts w:ascii="細明體" w:eastAsia="細明體" w:hAnsi="細明體" w:hint="eastAsia"/>
          <w:b/>
          <w:color w:val="000000" w:themeColor="text1"/>
          <w:sz w:val="36"/>
          <w:szCs w:val="36"/>
        </w:rPr>
        <w:t xml:space="preserve">  </w:t>
      </w:r>
      <w:r w:rsidR="00A56D76" w:rsidRPr="00AF1C7D">
        <w:rPr>
          <w:rFonts w:ascii="標楷體" w:eastAsia="標楷體" w:hAnsi="標楷體" w:cs="細明體" w:hint="eastAsia"/>
          <w:b/>
          <w:color w:val="000000" w:themeColor="text1"/>
          <w:sz w:val="72"/>
          <w:szCs w:val="72"/>
        </w:rPr>
        <w:t>楊</w:t>
      </w:r>
      <w:r w:rsidR="00B161DB" w:rsidRPr="00AF1C7D">
        <w:rPr>
          <w:rFonts w:ascii="標楷體" w:eastAsia="標楷體" w:hAnsi="標楷體" w:cs="細明體" w:hint="eastAsia"/>
          <w:b/>
          <w:color w:val="000000" w:themeColor="text1"/>
          <w:sz w:val="72"/>
          <w:szCs w:val="72"/>
        </w:rPr>
        <w:t xml:space="preserve"> </w:t>
      </w:r>
      <w:r w:rsidR="00A56D76" w:rsidRPr="00AF1C7D">
        <w:rPr>
          <w:rFonts w:ascii="標楷體" w:eastAsia="標楷體" w:hAnsi="標楷體" w:cs="細明體" w:hint="eastAsia"/>
          <w:b/>
          <w:color w:val="000000" w:themeColor="text1"/>
          <w:sz w:val="72"/>
          <w:szCs w:val="72"/>
        </w:rPr>
        <w:t>瓊</w:t>
      </w:r>
      <w:r w:rsidR="00B161DB" w:rsidRPr="00AF1C7D">
        <w:rPr>
          <w:rFonts w:ascii="標楷體" w:eastAsia="標楷體" w:hAnsi="標楷體" w:cs="細明體" w:hint="eastAsia"/>
          <w:b/>
          <w:color w:val="000000" w:themeColor="text1"/>
          <w:sz w:val="72"/>
          <w:szCs w:val="72"/>
        </w:rPr>
        <w:t xml:space="preserve"> </w:t>
      </w:r>
      <w:r w:rsidR="00A56D76" w:rsidRPr="00AF1C7D">
        <w:rPr>
          <w:rFonts w:ascii="標楷體" w:eastAsia="標楷體" w:hAnsi="標楷體" w:cs="細明體" w:hint="eastAsia"/>
          <w:b/>
          <w:color w:val="000000" w:themeColor="text1"/>
          <w:sz w:val="72"/>
          <w:szCs w:val="72"/>
        </w:rPr>
        <w:t>淑</w:t>
      </w:r>
    </w:p>
    <w:p w14:paraId="5042B1A7" w14:textId="3504DA8A" w:rsidR="004915B2" w:rsidRPr="00AF1C7D" w:rsidRDefault="0003331A" w:rsidP="001A3CF7">
      <w:pPr>
        <w:widowControl/>
        <w:spacing w:line="500" w:lineRule="exact"/>
        <w:rPr>
          <w:rFonts w:ascii="細明體" w:eastAsia="細明體" w:hAnsi="細明體"/>
          <w:b/>
          <w:color w:val="000000" w:themeColor="text1"/>
          <w:sz w:val="32"/>
          <w:szCs w:val="32"/>
        </w:rPr>
      </w:pPr>
      <w:r>
        <w:rPr>
          <w:rFonts w:ascii="細明體" w:eastAsia="細明體" w:hAnsi="細明體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183FDC" wp14:editId="44482C07">
                <wp:simplePos x="0" y="0"/>
                <wp:positionH relativeFrom="column">
                  <wp:posOffset>2642870</wp:posOffset>
                </wp:positionH>
                <wp:positionV relativeFrom="paragraph">
                  <wp:posOffset>87057</wp:posOffset>
                </wp:positionV>
                <wp:extent cx="1046480" cy="396401"/>
                <wp:effectExtent l="0" t="0" r="20320" b="2286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480" cy="3964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5559EF" w14:textId="4DF0D462" w:rsidR="00AF1C7D" w:rsidRPr="00AF1C7D" w:rsidRDefault="00AF1C7D" w:rsidP="0003331A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AF1C7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~續背面~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83FDC" id="文字方塊 1" o:spid="_x0000_s1027" type="#_x0000_t202" style="position:absolute;margin-left:208.1pt;margin-top:6.85pt;width:82.4pt;height:31.2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" fillcolor="white [3201]" strokecolor="white [3212]" strokeweight=".5pt">
                <v:textbox>
                  <w:txbxContent>
                    <w:p w14:paraId="235559EF" w14:textId="4DF0D462" w:rsidR="00AF1C7D" w:rsidRPr="00AF1C7D" w:rsidRDefault="00AF1C7D" w:rsidP="0003331A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AF1C7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~續背面~</w:t>
                      </w:r>
                    </w:p>
                  </w:txbxContent>
                </v:textbox>
              </v:shape>
            </w:pict>
          </mc:Fallback>
        </mc:AlternateContent>
      </w:r>
      <w:r w:rsidR="00DF2103" w:rsidRPr="00AF1C7D">
        <w:rPr>
          <w:rFonts w:ascii="細明體" w:eastAsia="細明體" w:hAnsi="細明體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13439" wp14:editId="1191F270">
                <wp:simplePos x="0" y="0"/>
                <wp:positionH relativeFrom="column">
                  <wp:posOffset>2767330</wp:posOffset>
                </wp:positionH>
                <wp:positionV relativeFrom="paragraph">
                  <wp:posOffset>692594</wp:posOffset>
                </wp:positionV>
                <wp:extent cx="1272746" cy="543697"/>
                <wp:effectExtent l="0" t="0" r="3810" b="889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746" cy="543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D9C63" w14:textId="190F822C" w:rsidR="00DF2103" w:rsidRPr="00DF2103" w:rsidRDefault="00DF2103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F210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~續背面~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13439" id="文字方塊 4" o:spid="_x0000_s1028" type="#_x0000_t202" style="position:absolute;margin-left:217.9pt;margin-top:54.55pt;width:100.2pt;height:4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" fillcolor="white [3201]" stroked="f" strokeweight=".5pt">
                <v:textbox>
                  <w:txbxContent>
                    <w:p w14:paraId="36BD9C63" w14:textId="190F822C" w:rsidR="00DF2103" w:rsidRPr="00DF2103" w:rsidRDefault="00DF2103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F210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~續背面~</w:t>
                      </w:r>
                    </w:p>
                  </w:txbxContent>
                </v:textbox>
              </v:shape>
            </w:pict>
          </mc:Fallback>
        </mc:AlternateContent>
      </w:r>
      <w:r w:rsidR="00B161DB" w:rsidRPr="00AF1C7D">
        <w:rPr>
          <w:rFonts w:ascii="細明體" w:eastAsia="細明體" w:hAnsi="細明體"/>
          <w:b/>
          <w:color w:val="000000" w:themeColor="text1"/>
          <w:sz w:val="32"/>
          <w:szCs w:val="32"/>
        </w:rPr>
        <w:br w:type="page"/>
      </w:r>
      <w:r w:rsidR="006461C7" w:rsidRPr="00AF1C7D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lastRenderedPageBreak/>
        <w:t>國際獅子會3</w:t>
      </w:r>
      <w:r w:rsidR="006461C7" w:rsidRPr="00AF1C7D">
        <w:rPr>
          <w:rFonts w:ascii="細明體" w:eastAsia="細明體" w:hAnsi="細明體"/>
          <w:b/>
          <w:color w:val="000000" w:themeColor="text1"/>
          <w:sz w:val="32"/>
          <w:szCs w:val="32"/>
        </w:rPr>
        <w:t>00-D1</w:t>
      </w:r>
      <w:r w:rsidR="006461C7" w:rsidRPr="00AF1C7D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區</w:t>
      </w:r>
      <w:r w:rsidR="004915B2" w:rsidRPr="00AF1C7D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20</w:t>
      </w:r>
      <w:r w:rsidR="00706479" w:rsidRPr="00AF1C7D">
        <w:rPr>
          <w:rFonts w:ascii="細明體" w:eastAsia="細明體" w:hAnsi="細明體"/>
          <w:b/>
          <w:color w:val="000000" w:themeColor="text1"/>
          <w:sz w:val="32"/>
          <w:szCs w:val="32"/>
        </w:rPr>
        <w:t>2</w:t>
      </w:r>
      <w:r w:rsidR="00982F21" w:rsidRPr="00AF1C7D">
        <w:rPr>
          <w:rFonts w:ascii="細明體" w:eastAsia="細明體" w:hAnsi="細明體"/>
          <w:b/>
          <w:color w:val="000000" w:themeColor="text1"/>
          <w:sz w:val="32"/>
          <w:szCs w:val="32"/>
        </w:rPr>
        <w:t>1</w:t>
      </w:r>
      <w:r w:rsidR="004915B2" w:rsidRPr="00AF1C7D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-20</w:t>
      </w:r>
      <w:r w:rsidR="006C1CE3" w:rsidRPr="00AF1C7D">
        <w:rPr>
          <w:rFonts w:ascii="細明體" w:eastAsia="細明體" w:hAnsi="細明體"/>
          <w:b/>
          <w:color w:val="000000" w:themeColor="text1"/>
          <w:sz w:val="32"/>
          <w:szCs w:val="32"/>
        </w:rPr>
        <w:t>2</w:t>
      </w:r>
      <w:r w:rsidR="00982F21" w:rsidRPr="00AF1C7D">
        <w:rPr>
          <w:rFonts w:ascii="細明體" w:eastAsia="細明體" w:hAnsi="細明體"/>
          <w:b/>
          <w:color w:val="000000" w:themeColor="text1"/>
          <w:sz w:val="32"/>
          <w:szCs w:val="32"/>
        </w:rPr>
        <w:t>2</w:t>
      </w:r>
      <w:r w:rsidR="004915B2" w:rsidRPr="00AF1C7D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年度GLT領導幹部僻靜研習營</w:t>
      </w:r>
      <w:r w:rsidR="004915B2" w:rsidRPr="002F5894">
        <w:rPr>
          <w:rFonts w:ascii="細明體" w:eastAsia="細明體" w:hAnsi="細明體" w:hint="eastAsia"/>
          <w:b/>
          <w:color w:val="000000" w:themeColor="text1"/>
          <w:sz w:val="32"/>
          <w:szCs w:val="32"/>
          <w:highlight w:val="yellow"/>
        </w:rPr>
        <w:t>報名表</w:t>
      </w:r>
    </w:p>
    <w:p w14:paraId="4492D5B6" w14:textId="708BC236" w:rsidR="004915B2" w:rsidRPr="00AF1C7D" w:rsidRDefault="004915B2" w:rsidP="00A26992">
      <w:pPr>
        <w:spacing w:line="440" w:lineRule="exact"/>
        <w:ind w:firstLineChars="100" w:firstLine="240"/>
        <w:jc w:val="center"/>
        <w:rPr>
          <w:rFonts w:ascii="細明體" w:eastAsia="細明體" w:hAnsi="細明體"/>
          <w:b/>
          <w:color w:val="000000" w:themeColor="text1"/>
          <w:szCs w:val="24"/>
        </w:rPr>
      </w:pP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日期：20</w:t>
      </w:r>
      <w:r w:rsidR="00706479" w:rsidRPr="00AF1C7D">
        <w:rPr>
          <w:rFonts w:ascii="細明體" w:eastAsia="細明體" w:hAnsi="細明體"/>
          <w:b/>
          <w:color w:val="000000" w:themeColor="text1"/>
          <w:szCs w:val="24"/>
        </w:rPr>
        <w:t>2</w:t>
      </w:r>
      <w:r w:rsidR="00982F21" w:rsidRPr="00AF1C7D">
        <w:rPr>
          <w:rFonts w:ascii="細明體" w:eastAsia="細明體" w:hAnsi="細明體"/>
          <w:b/>
          <w:color w:val="000000" w:themeColor="text1"/>
          <w:szCs w:val="24"/>
        </w:rPr>
        <w:t>1</w:t>
      </w: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年</w:t>
      </w:r>
      <w:r w:rsidR="00982F21" w:rsidRPr="00AF1C7D">
        <w:rPr>
          <w:rFonts w:ascii="細明體" w:eastAsia="細明體" w:hAnsi="細明體" w:hint="eastAsia"/>
          <w:b/>
          <w:color w:val="000000" w:themeColor="text1"/>
          <w:szCs w:val="24"/>
        </w:rPr>
        <w:t>1</w:t>
      </w:r>
      <w:r w:rsidR="00982F21" w:rsidRPr="00AF1C7D">
        <w:rPr>
          <w:rFonts w:ascii="細明體" w:eastAsia="細明體" w:hAnsi="細明體"/>
          <w:b/>
          <w:color w:val="000000" w:themeColor="text1"/>
          <w:szCs w:val="24"/>
        </w:rPr>
        <w:t>1</w:t>
      </w: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月</w:t>
      </w:r>
      <w:r w:rsidR="00982F21" w:rsidRPr="00AF1C7D">
        <w:rPr>
          <w:rFonts w:ascii="細明體" w:eastAsia="細明體" w:hAnsi="細明體" w:hint="eastAsia"/>
          <w:b/>
          <w:color w:val="000000" w:themeColor="text1"/>
          <w:szCs w:val="24"/>
        </w:rPr>
        <w:t>4</w:t>
      </w:r>
      <w:r w:rsidR="006461C7" w:rsidRPr="00AF1C7D">
        <w:rPr>
          <w:rFonts w:ascii="細明體" w:eastAsia="細明體" w:hAnsi="細明體"/>
          <w:b/>
          <w:color w:val="000000" w:themeColor="text1"/>
          <w:szCs w:val="24"/>
        </w:rPr>
        <w:t>-</w:t>
      </w:r>
      <w:r w:rsidR="00982F21" w:rsidRPr="00AF1C7D">
        <w:rPr>
          <w:rFonts w:ascii="細明體" w:eastAsia="細明體" w:hAnsi="細明體"/>
          <w:b/>
          <w:color w:val="000000" w:themeColor="text1"/>
          <w:szCs w:val="24"/>
        </w:rPr>
        <w:t>5</w:t>
      </w: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日 (星期</w:t>
      </w:r>
      <w:r w:rsidR="00982F21" w:rsidRPr="00AF1C7D">
        <w:rPr>
          <w:rFonts w:ascii="細明體" w:eastAsia="細明體" w:hAnsi="細明體" w:hint="eastAsia"/>
          <w:b/>
          <w:color w:val="000000" w:themeColor="text1"/>
          <w:szCs w:val="24"/>
        </w:rPr>
        <w:t>四</w:t>
      </w: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-</w:t>
      </w:r>
      <w:r w:rsidR="00982F21" w:rsidRPr="00AF1C7D">
        <w:rPr>
          <w:rFonts w:ascii="細明體" w:eastAsia="細明體" w:hAnsi="細明體" w:hint="eastAsia"/>
          <w:b/>
          <w:color w:val="000000" w:themeColor="text1"/>
          <w:szCs w:val="24"/>
        </w:rPr>
        <w:t>五</w:t>
      </w: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)</w:t>
      </w:r>
      <w:r w:rsidR="00A26992" w:rsidRPr="00AF1C7D">
        <w:rPr>
          <w:rFonts w:ascii="細明體" w:eastAsia="細明體" w:hAnsi="細明體" w:hint="eastAsia"/>
          <w:b/>
          <w:color w:val="000000" w:themeColor="text1"/>
          <w:szCs w:val="24"/>
        </w:rPr>
        <w:t xml:space="preserve">  </w:t>
      </w:r>
      <w:r w:rsidRPr="00AF1C7D">
        <w:rPr>
          <w:rFonts w:ascii="細明體" w:eastAsia="細明體" w:hAnsi="細明體" w:hint="eastAsia"/>
          <w:b/>
          <w:color w:val="000000" w:themeColor="text1"/>
          <w:szCs w:val="24"/>
        </w:rPr>
        <w:t>地點：</w:t>
      </w:r>
      <w:r w:rsidR="00A26992" w:rsidRPr="00AF1C7D">
        <w:rPr>
          <w:rFonts w:ascii="細明體" w:eastAsia="細明體" w:hAnsi="細明體" w:hint="eastAsia"/>
          <w:b/>
          <w:color w:val="000000" w:themeColor="text1"/>
          <w:szCs w:val="24"/>
        </w:rPr>
        <w:t>溪頭米堤大飯店</w:t>
      </w:r>
    </w:p>
    <w:p w14:paraId="4F028CB2" w14:textId="77777777" w:rsidR="006461C7" w:rsidRPr="00AF1C7D" w:rsidRDefault="006461C7" w:rsidP="00011FF8">
      <w:pPr>
        <w:spacing w:line="440" w:lineRule="exact"/>
        <w:ind w:left="1038"/>
        <w:rPr>
          <w:rFonts w:ascii="細明體" w:eastAsia="細明體" w:hAnsi="細明體"/>
          <w:b/>
          <w:color w:val="000000" w:themeColor="text1"/>
          <w:sz w:val="28"/>
          <w:szCs w:val="28"/>
        </w:rPr>
      </w:pPr>
    </w:p>
    <w:p w14:paraId="501D8AB2" w14:textId="4EDACCB9" w:rsidR="004915B2" w:rsidRPr="00AF1C7D" w:rsidRDefault="004915B2" w:rsidP="001A3CF7">
      <w:pPr>
        <w:numPr>
          <w:ilvl w:val="0"/>
          <w:numId w:val="1"/>
        </w:numPr>
        <w:spacing w:line="540" w:lineRule="exact"/>
        <w:ind w:left="1038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本人(姓名)______</w:t>
      </w:r>
      <w:r w:rsidR="00CD6043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_________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___ 會名：_________________</w:t>
      </w:r>
      <w:r w:rsidR="00B729A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______</w:t>
      </w:r>
    </w:p>
    <w:p w14:paraId="4F7CC88B" w14:textId="2314AE2B" w:rsidR="00B729A7" w:rsidRPr="00AF1C7D" w:rsidRDefault="00B729A7" w:rsidP="001A3CF7">
      <w:pPr>
        <w:spacing w:line="540" w:lineRule="exact"/>
        <w:ind w:left="1038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  <w:lang w:eastAsia="zh-HK"/>
        </w:rPr>
        <w:t>出生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年月日__________________ 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  <w:lang w:eastAsia="zh-HK"/>
        </w:rPr>
        <w:t>身份證字號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__________________</w:t>
      </w:r>
    </w:p>
    <w:p w14:paraId="4C06EFF5" w14:textId="2CC3D988" w:rsidR="00B729A7" w:rsidRPr="00AF1C7D" w:rsidRDefault="00B729A7" w:rsidP="001A3CF7">
      <w:pPr>
        <w:spacing w:line="540" w:lineRule="exact"/>
        <w:ind w:left="1038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  <w:lang w:eastAsia="zh-HK"/>
        </w:rPr>
        <w:t>行動電話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____________________</w:t>
      </w:r>
    </w:p>
    <w:p w14:paraId="59B3C207" w14:textId="77777777" w:rsidR="00B729A7" w:rsidRPr="00AF1C7D" w:rsidRDefault="00B729A7" w:rsidP="00011FF8">
      <w:pPr>
        <w:spacing w:line="440" w:lineRule="exact"/>
        <w:ind w:leftChars="133" w:left="411" w:hangingChars="33" w:hanging="92"/>
        <w:jc w:val="center"/>
        <w:rPr>
          <w:rFonts w:ascii="細明體" w:eastAsia="細明體" w:hAnsi="細明體"/>
          <w:b/>
          <w:color w:val="000000" w:themeColor="text1"/>
          <w:sz w:val="28"/>
          <w:szCs w:val="28"/>
          <w:shd w:val="pct15" w:color="auto" w:fill="FFFFFF"/>
        </w:rPr>
      </w:pPr>
    </w:p>
    <w:p w14:paraId="04C07407" w14:textId="53771004" w:rsidR="004915B2" w:rsidRPr="00AF1C7D" w:rsidRDefault="004915B2" w:rsidP="00011FF8">
      <w:pPr>
        <w:spacing w:line="440" w:lineRule="exact"/>
        <w:ind w:leftChars="133" w:left="425" w:hangingChars="33" w:hanging="106"/>
        <w:jc w:val="center"/>
        <w:rPr>
          <w:rFonts w:ascii="細明體" w:eastAsia="細明體" w:hAnsi="細明體"/>
          <w:b/>
          <w:color w:val="000000" w:themeColor="text1"/>
          <w:sz w:val="32"/>
          <w:szCs w:val="32"/>
          <w:shd w:val="pct15" w:color="auto" w:fill="FFFFFF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32"/>
          <w:szCs w:val="32"/>
          <w:shd w:val="pct15" w:color="auto" w:fill="FFFFFF"/>
        </w:rPr>
        <w:t>＊以下項目請勾選</w:t>
      </w:r>
    </w:p>
    <w:p w14:paraId="48492FD5" w14:textId="77777777" w:rsidR="004915B2" w:rsidRPr="00AF1C7D" w:rsidRDefault="004915B2" w:rsidP="004B23A3">
      <w:pPr>
        <w:spacing w:line="500" w:lineRule="exact"/>
        <w:ind w:left="-480" w:firstLineChars="262" w:firstLine="734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二、</w:t>
      </w:r>
      <w:r w:rsidR="00E1211A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報名費</w:t>
      </w:r>
    </w:p>
    <w:p w14:paraId="54B9A7BA" w14:textId="77777777" w:rsidR="001A3CF7" w:rsidRPr="002F5894" w:rsidRDefault="00305238" w:rsidP="001A3CF7">
      <w:pPr>
        <w:spacing w:line="500" w:lineRule="exact"/>
        <w:ind w:left="-480" w:rightChars="-118" w:right="-283" w:firstLineChars="424" w:firstLine="1188"/>
        <w:rPr>
          <w:rFonts w:ascii="細明體" w:eastAsia="細明體" w:hAnsi="細明體"/>
          <w:b/>
          <w:color w:val="C00000"/>
          <w:sz w:val="28"/>
          <w:szCs w:val="28"/>
        </w:rPr>
      </w:pPr>
      <w:r w:rsidRPr="002F5894">
        <w:rPr>
          <w:rFonts w:ascii="細明體" w:eastAsia="細明體" w:hAnsi="細明體"/>
          <w:b/>
          <w:color w:val="C00000"/>
          <w:sz w:val="28"/>
          <w:szCs w:val="28"/>
        </w:rPr>
        <w:t>□</w:t>
      </w:r>
      <w:r w:rsidR="001A3CF7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總監行政團隊成員</w:t>
      </w:r>
      <w:r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(3</w:t>
      </w:r>
      <w:r w:rsidRPr="002F5894">
        <w:rPr>
          <w:rFonts w:ascii="細明體" w:eastAsia="細明體" w:hAnsi="細明體"/>
          <w:b/>
          <w:color w:val="C00000"/>
          <w:sz w:val="28"/>
          <w:szCs w:val="28"/>
        </w:rPr>
        <w:t>500</w:t>
      </w:r>
      <w:r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 xml:space="preserve">元)  </w:t>
      </w:r>
      <w:r w:rsidR="004915B2" w:rsidRPr="002F5894">
        <w:rPr>
          <w:rFonts w:ascii="細明體" w:eastAsia="細明體" w:hAnsi="細明體"/>
          <w:b/>
          <w:color w:val="C00000"/>
          <w:sz w:val="28"/>
          <w:szCs w:val="28"/>
        </w:rPr>
        <w:t>□</w:t>
      </w:r>
      <w:r w:rsidR="004915B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專區主席</w:t>
      </w:r>
      <w:r w:rsidR="00A2699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(</w:t>
      </w:r>
      <w:r w:rsidR="00744206" w:rsidRPr="002F5894">
        <w:rPr>
          <w:rFonts w:ascii="細明體" w:eastAsia="細明體" w:hAnsi="細明體"/>
          <w:b/>
          <w:color w:val="C00000"/>
          <w:sz w:val="28"/>
          <w:szCs w:val="28"/>
        </w:rPr>
        <w:t>3</w:t>
      </w:r>
      <w:r w:rsidR="00A26992" w:rsidRPr="002F5894">
        <w:rPr>
          <w:rFonts w:ascii="細明體" w:eastAsia="細明體" w:hAnsi="細明體"/>
          <w:b/>
          <w:color w:val="C00000"/>
          <w:sz w:val="28"/>
          <w:szCs w:val="28"/>
        </w:rPr>
        <w:t>500</w:t>
      </w:r>
      <w:r w:rsidR="00A2699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元)</w:t>
      </w:r>
      <w:r w:rsidR="006461C7" w:rsidRPr="002F5894">
        <w:rPr>
          <w:rFonts w:ascii="細明體" w:eastAsia="細明體" w:hAnsi="細明體"/>
          <w:b/>
          <w:color w:val="C00000"/>
          <w:sz w:val="28"/>
          <w:szCs w:val="28"/>
        </w:rPr>
        <w:t xml:space="preserve">   </w:t>
      </w:r>
      <w:r w:rsidR="004915B2" w:rsidRPr="002F5894">
        <w:rPr>
          <w:rFonts w:ascii="細明體" w:eastAsia="細明體" w:hAnsi="細明體"/>
          <w:b/>
          <w:color w:val="C00000"/>
          <w:sz w:val="28"/>
          <w:szCs w:val="28"/>
        </w:rPr>
        <w:t>□</w:t>
      </w:r>
      <w:r w:rsidR="004915B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分區主席</w:t>
      </w:r>
      <w:r w:rsidR="00A2699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(</w:t>
      </w:r>
      <w:r w:rsidR="00744206" w:rsidRPr="002F5894">
        <w:rPr>
          <w:rFonts w:ascii="細明體" w:eastAsia="細明體" w:hAnsi="細明體"/>
          <w:b/>
          <w:color w:val="C00000"/>
          <w:sz w:val="28"/>
          <w:szCs w:val="28"/>
        </w:rPr>
        <w:t>3</w:t>
      </w:r>
      <w:r w:rsidR="00A26992" w:rsidRPr="002F5894">
        <w:rPr>
          <w:rFonts w:ascii="細明體" w:eastAsia="細明體" w:hAnsi="細明體"/>
          <w:b/>
          <w:color w:val="C00000"/>
          <w:sz w:val="28"/>
          <w:szCs w:val="28"/>
        </w:rPr>
        <w:t>500</w:t>
      </w:r>
      <w:r w:rsidR="00A2699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 xml:space="preserve">元) </w:t>
      </w:r>
      <w:r w:rsidR="006461C7" w:rsidRPr="002F5894">
        <w:rPr>
          <w:rFonts w:ascii="細明體" w:eastAsia="細明體" w:hAnsi="細明體"/>
          <w:b/>
          <w:color w:val="C00000"/>
          <w:sz w:val="28"/>
          <w:szCs w:val="28"/>
        </w:rPr>
        <w:t xml:space="preserve"> </w:t>
      </w:r>
      <w:r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 xml:space="preserve">        </w:t>
      </w:r>
    </w:p>
    <w:p w14:paraId="55FC9A1B" w14:textId="53F40D93" w:rsidR="004915B2" w:rsidRPr="002F5894" w:rsidRDefault="00305238" w:rsidP="001A3CF7">
      <w:pPr>
        <w:spacing w:line="500" w:lineRule="exact"/>
        <w:ind w:left="-480" w:rightChars="-118" w:right="-283" w:firstLineChars="424" w:firstLine="1188"/>
        <w:rPr>
          <w:rFonts w:ascii="細明體" w:eastAsia="細明體" w:hAnsi="細明體"/>
          <w:b/>
          <w:color w:val="C00000"/>
          <w:sz w:val="28"/>
          <w:szCs w:val="28"/>
        </w:rPr>
      </w:pPr>
      <w:r w:rsidRPr="002F5894">
        <w:rPr>
          <w:rFonts w:ascii="細明體" w:eastAsia="細明體" w:hAnsi="細明體"/>
          <w:b/>
          <w:color w:val="C00000"/>
          <w:sz w:val="28"/>
          <w:szCs w:val="28"/>
        </w:rPr>
        <w:t>□</w:t>
      </w:r>
      <w:r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委員會主席(</w:t>
      </w:r>
      <w:r w:rsidRPr="002F5894">
        <w:rPr>
          <w:rFonts w:ascii="細明體" w:eastAsia="細明體" w:hAnsi="細明體"/>
          <w:b/>
          <w:color w:val="C00000"/>
          <w:sz w:val="28"/>
          <w:szCs w:val="28"/>
        </w:rPr>
        <w:t>3500</w:t>
      </w:r>
      <w:r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 xml:space="preserve">元)  </w:t>
      </w:r>
      <w:r w:rsidR="004915B2" w:rsidRPr="002F5894">
        <w:rPr>
          <w:rFonts w:ascii="細明體" w:eastAsia="細明體" w:hAnsi="細明體"/>
          <w:b/>
          <w:color w:val="C00000"/>
          <w:sz w:val="28"/>
          <w:szCs w:val="28"/>
        </w:rPr>
        <w:t>□</w:t>
      </w:r>
      <w:r w:rsidR="004915B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分會會長</w:t>
      </w:r>
      <w:r w:rsidR="00A26992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>(免費)</w:t>
      </w:r>
      <w:r w:rsidR="00A45138" w:rsidRPr="002F5894">
        <w:rPr>
          <w:rFonts w:ascii="細明體" w:eastAsia="細明體" w:hAnsi="細明體" w:hint="eastAsia"/>
          <w:b/>
          <w:color w:val="C00000"/>
          <w:sz w:val="28"/>
          <w:szCs w:val="28"/>
        </w:rPr>
        <w:t xml:space="preserve"> </w:t>
      </w:r>
    </w:p>
    <w:p w14:paraId="1FF82F41" w14:textId="3946939C" w:rsidR="00F22117" w:rsidRPr="00AF1C7D" w:rsidRDefault="00CD6043" w:rsidP="004B23A3">
      <w:pPr>
        <w:spacing w:line="500" w:lineRule="exact"/>
        <w:ind w:leftChars="-46" w:left="-3" w:hangingChars="38" w:hanging="107"/>
        <w:jc w:val="both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三</w:t>
      </w:r>
      <w:r w:rsidR="00F2211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、POLO衫尺寸：男：□S、□M、□L、□XL、□2XL、□3XL</w:t>
      </w:r>
    </w:p>
    <w:p w14:paraId="0F3986D4" w14:textId="77777777" w:rsidR="00F22117" w:rsidRPr="00AF1C7D" w:rsidRDefault="00F22117" w:rsidP="004B23A3">
      <w:pPr>
        <w:spacing w:line="500" w:lineRule="exact"/>
        <w:ind w:left="1" w:firstLineChars="862" w:firstLine="2416"/>
        <w:jc w:val="both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女：□S、□M、□L、□XL、□2XL、□3XL</w:t>
      </w:r>
    </w:p>
    <w:p w14:paraId="79B556F0" w14:textId="282B9312" w:rsidR="00F22117" w:rsidRPr="00AF1C7D" w:rsidRDefault="00A26992" w:rsidP="004B23A3">
      <w:pPr>
        <w:spacing w:line="500" w:lineRule="exact"/>
        <w:ind w:leftChars="-135" w:left="-324" w:firstLineChars="101" w:firstLine="283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四</w:t>
      </w:r>
      <w:r w:rsidR="00F2211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、用餐： </w:t>
      </w:r>
      <w:r w:rsidR="00F22117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□</w:t>
      </w:r>
      <w:r w:rsidR="00F2211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素食   </w:t>
      </w:r>
      <w:r w:rsidR="00F22117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□</w:t>
      </w:r>
      <w:r w:rsidR="00F2211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葷食</w:t>
      </w:r>
    </w:p>
    <w:p w14:paraId="2AB5DFD3" w14:textId="27DB14A4" w:rsidR="00A26992" w:rsidRPr="00AF1C7D" w:rsidRDefault="00A26992" w:rsidP="004B23A3">
      <w:pPr>
        <w:spacing w:line="500" w:lineRule="exact"/>
        <w:ind w:leftChars="-135" w:left="-324" w:firstLineChars="101" w:firstLine="283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五、遊覽車上車地點</w:t>
      </w:r>
      <w:r w:rsidR="0081561C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(上車時間另外公布)</w:t>
      </w:r>
    </w:p>
    <w:p w14:paraId="7E5FA6A8" w14:textId="6D3D8B9A" w:rsidR="004B23A3" w:rsidRPr="00AF1C7D" w:rsidRDefault="00B729A7" w:rsidP="004B23A3">
      <w:pPr>
        <w:spacing w:line="500" w:lineRule="exact"/>
        <w:ind w:firstLineChars="140" w:firstLine="392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雲林地區：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□</w:t>
      </w:r>
      <w:r w:rsidR="004B23A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虎尾-李斯特加油站旁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 xml:space="preserve">  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</w:t>
      </w:r>
    </w:p>
    <w:p w14:paraId="6D9D2EB6" w14:textId="500229D2" w:rsidR="00B729A7" w:rsidRPr="00AF1C7D" w:rsidRDefault="00B729A7" w:rsidP="004B23A3">
      <w:pPr>
        <w:spacing w:line="500" w:lineRule="exact"/>
        <w:ind w:firstLineChars="645" w:firstLine="1808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□</w:t>
      </w:r>
      <w:r w:rsidR="004B23A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西螺</w:t>
      </w:r>
      <w:r w:rsidR="0064740F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交流道(雲林好時光休息站)</w:t>
      </w:r>
    </w:p>
    <w:p w14:paraId="39430B8C" w14:textId="77777777" w:rsidR="00AE5832" w:rsidRPr="00AF1C7D" w:rsidRDefault="00B729A7" w:rsidP="004B23A3">
      <w:pPr>
        <w:spacing w:line="500" w:lineRule="exact"/>
        <w:ind w:firstLineChars="140" w:firstLine="392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嘉義地區：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□</w:t>
      </w:r>
      <w:r w:rsidR="00AE5832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北港路7</w:t>
      </w:r>
      <w:r w:rsidR="00AE5832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-11</w:t>
      </w:r>
    </w:p>
    <w:p w14:paraId="5F4175C3" w14:textId="6DB6C6E1" w:rsidR="00B729A7" w:rsidRPr="00AF1C7D" w:rsidRDefault="00AE5832" w:rsidP="00AE5832">
      <w:pPr>
        <w:spacing w:line="500" w:lineRule="exact"/>
        <w:ind w:firstLineChars="630" w:firstLine="1766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□</w:t>
      </w:r>
      <w:r w:rsidR="00B729A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嘉義市</w:t>
      </w:r>
      <w:r w:rsidR="004B23A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港坪公園</w:t>
      </w:r>
    </w:p>
    <w:p w14:paraId="20CD2CCA" w14:textId="4DD54B8A" w:rsidR="00B729A7" w:rsidRPr="00AF1C7D" w:rsidRDefault="00B729A7" w:rsidP="004B23A3">
      <w:pPr>
        <w:spacing w:line="500" w:lineRule="exact"/>
        <w:ind w:firstLineChars="140" w:firstLine="392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台南</w:t>
      </w:r>
      <w:r w:rsidR="0003331A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市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：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□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新營交流道麥當勞</w:t>
      </w:r>
    </w:p>
    <w:p w14:paraId="6D71BC73" w14:textId="634A42E2" w:rsidR="00B729A7" w:rsidRPr="00AF1C7D" w:rsidRDefault="00B729A7" w:rsidP="0003331A">
      <w:pPr>
        <w:spacing w:line="500" w:lineRule="exact"/>
        <w:ind w:firstLineChars="535" w:firstLine="1499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□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麻豆交流道 (新樓醫院）</w:t>
      </w:r>
    </w:p>
    <w:p w14:paraId="1745B0C4" w14:textId="6034EAAE" w:rsidR="00B729A7" w:rsidRPr="00AF1C7D" w:rsidRDefault="00B729A7" w:rsidP="0003331A">
      <w:pPr>
        <w:spacing w:line="500" w:lineRule="exact"/>
        <w:ind w:firstLineChars="545" w:firstLine="1527"/>
        <w:jc w:val="both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□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永康情定城堡</w:t>
      </w:r>
    </w:p>
    <w:p w14:paraId="2F4A96B7" w14:textId="05B82321" w:rsidR="001A3CF7" w:rsidRPr="00AF1C7D" w:rsidRDefault="001A3CF7" w:rsidP="001A3CF7">
      <w:pPr>
        <w:spacing w:line="500" w:lineRule="exact"/>
        <w:ind w:firstLineChars="140" w:firstLine="392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其    他: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 xml:space="preserve"> □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自行前往</w:t>
      </w:r>
    </w:p>
    <w:p w14:paraId="3342131B" w14:textId="77777777" w:rsidR="00F22117" w:rsidRPr="00AF1C7D" w:rsidRDefault="00F22117" w:rsidP="00011FF8">
      <w:pPr>
        <w:spacing w:line="440" w:lineRule="exact"/>
        <w:ind w:left="1124" w:hangingChars="401" w:hanging="1124"/>
        <w:jc w:val="center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----------</w:t>
      </w:r>
      <w:r w:rsidRPr="00AF1C7D">
        <w:rPr>
          <w:rFonts w:ascii="細明體" w:eastAsia="細明體" w:hAnsi="細明體" w:hint="eastAsia"/>
          <w:b/>
          <w:color w:val="FFFFFF" w:themeColor="background1"/>
          <w:sz w:val="36"/>
          <w:szCs w:val="36"/>
          <w:highlight w:val="black"/>
        </w:rPr>
        <w:t>注意事項</w:t>
      </w:r>
      <w:r w:rsidRPr="00AF1C7D">
        <w:rPr>
          <w:rFonts w:ascii="細明體" w:eastAsia="細明體" w:hAnsi="細明體" w:hint="eastAsia"/>
          <w:b/>
          <w:color w:val="000000" w:themeColor="text1"/>
          <w:sz w:val="36"/>
          <w:szCs w:val="36"/>
        </w:rPr>
        <w:t>--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-------</w:t>
      </w:r>
    </w:p>
    <w:p w14:paraId="2759C087" w14:textId="748EBFA9" w:rsidR="00F22117" w:rsidRPr="00AF1C7D" w:rsidRDefault="00F22117" w:rsidP="00011FF8">
      <w:pPr>
        <w:spacing w:line="44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FFFFFF" w:themeColor="background1"/>
          <w:sz w:val="28"/>
          <w:szCs w:val="28"/>
          <w:highlight w:val="black"/>
        </w:rPr>
        <w:t>報名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：</w:t>
      </w:r>
      <w:r w:rsidR="00B729A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1</w:t>
      </w:r>
      <w:r w:rsidR="00B729A7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0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月</w:t>
      </w:r>
      <w:r w:rsidR="00B729A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2</w:t>
      </w:r>
      <w:r w:rsidR="00B729A7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5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日</w:t>
      </w:r>
      <w:r w:rsidR="004B23A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</w:t>
      </w:r>
      <w:r w:rsidR="00537D1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上</w:t>
      </w:r>
      <w:r w:rsidR="00CD604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午</w:t>
      </w:r>
      <w:r w:rsidR="00537D1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9</w:t>
      </w:r>
      <w:r w:rsidR="00CD6043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:00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截止:</w:t>
      </w:r>
    </w:p>
    <w:p w14:paraId="46547FEE" w14:textId="06FBA57E" w:rsidR="00F22117" w:rsidRPr="00AF1C7D" w:rsidRDefault="00F22117" w:rsidP="00011FF8">
      <w:pPr>
        <w:spacing w:line="440" w:lineRule="exact"/>
        <w:ind w:rightChars="-236" w:right="-566" w:firstLineChars="50" w:firstLine="140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傳真：06-2826850。 電話：06-2510718。</w:t>
      </w:r>
      <w:r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E-mail:service.lionsd1@msa.hinet.net</w:t>
      </w:r>
    </w:p>
    <w:p w14:paraId="32BCAA99" w14:textId="77777777" w:rsidR="00F22117" w:rsidRPr="00AF1C7D" w:rsidRDefault="00F22117" w:rsidP="00011FF8">
      <w:pPr>
        <w:spacing w:line="440" w:lineRule="exact"/>
        <w:ind w:firstLineChars="290" w:firstLine="813"/>
        <w:rPr>
          <w:rFonts w:ascii="細明體" w:eastAsia="細明體" w:hAnsi="細明體"/>
          <w:b/>
          <w:color w:val="000000" w:themeColor="text1"/>
          <w:sz w:val="28"/>
          <w:szCs w:val="28"/>
        </w:rPr>
      </w:pPr>
    </w:p>
    <w:p w14:paraId="0AE980F5" w14:textId="77777777" w:rsidR="00F22117" w:rsidRPr="00AF1C7D" w:rsidRDefault="00F22117" w:rsidP="00011FF8">
      <w:pPr>
        <w:spacing w:line="440" w:lineRule="exact"/>
        <w:rPr>
          <w:rFonts w:ascii="細明體" w:eastAsia="細明體" w:hAnsi="細明體"/>
          <w:b/>
          <w:color w:val="FFFFFF" w:themeColor="background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FFFFFF" w:themeColor="background1"/>
          <w:sz w:val="28"/>
          <w:szCs w:val="28"/>
          <w:highlight w:val="black"/>
        </w:rPr>
        <w:t>繳費方式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：</w:t>
      </w:r>
    </w:p>
    <w:p w14:paraId="3B04F485" w14:textId="36C7AFD6" w:rsidR="00F22117" w:rsidRPr="00AF1C7D" w:rsidRDefault="00F22117" w:rsidP="00011FF8">
      <w:pPr>
        <w:spacing w:line="44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請電匯：(1)銀行︰永豐銀行 北台南分行</w:t>
      </w:r>
      <w:r w:rsidR="00B729A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</w:t>
      </w:r>
      <w:r w:rsidR="00B729A7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 xml:space="preserve"> (</w:t>
      </w:r>
      <w:r w:rsidR="00B729A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銀行代碼：807 </w:t>
      </w:r>
      <w:r w:rsidR="00B729A7" w:rsidRPr="00AF1C7D">
        <w:rPr>
          <w:rFonts w:ascii="細明體" w:eastAsia="細明體" w:hAnsi="細明體"/>
          <w:b/>
          <w:color w:val="000000" w:themeColor="text1"/>
          <w:sz w:val="28"/>
          <w:szCs w:val="28"/>
        </w:rPr>
        <w:t>)</w:t>
      </w:r>
    </w:p>
    <w:p w14:paraId="48257107" w14:textId="291ACA61" w:rsidR="00F22117" w:rsidRPr="00AF1C7D" w:rsidRDefault="00F22117" w:rsidP="00011FF8">
      <w:pPr>
        <w:spacing w:line="440" w:lineRule="exact"/>
        <w:ind w:firstLineChars="395" w:firstLine="1107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(2)戶名︰</w:t>
      </w:r>
      <w:r w:rsidR="004B23A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社團法人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國際獅子會</w:t>
      </w:r>
      <w:r w:rsidR="004B23A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台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灣總會</w:t>
      </w:r>
      <w:r w:rsidR="004B23A3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台</w:t>
      </w: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灣省第三聯合會</w:t>
      </w:r>
    </w:p>
    <w:p w14:paraId="5F6DE3CC" w14:textId="54FF6696" w:rsidR="00F22117" w:rsidRPr="00AF1C7D" w:rsidRDefault="00F22117" w:rsidP="00011FF8">
      <w:pPr>
        <w:spacing w:line="440" w:lineRule="exact"/>
        <w:ind w:firstLineChars="395" w:firstLine="1107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(3)帳號︰180-004-0000870-6</w:t>
      </w:r>
    </w:p>
    <w:p w14:paraId="44F6E646" w14:textId="15B323E9" w:rsidR="00597772" w:rsidRPr="004B23A3" w:rsidRDefault="004B23A3" w:rsidP="00011FF8">
      <w:pPr>
        <w:spacing w:line="440" w:lineRule="exact"/>
        <w:rPr>
          <w:rFonts w:ascii="細明體" w:eastAsia="細明體" w:hAnsi="細明體"/>
          <w:b/>
          <w:color w:val="000000" w:themeColor="text1"/>
          <w:sz w:val="40"/>
          <w:szCs w:val="40"/>
        </w:rPr>
      </w:pPr>
      <w:r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˙</w:t>
      </w:r>
      <w:r w:rsidR="00B729A7" w:rsidRPr="00AF1C7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如用網路轉帳,請來電告知轉帳帳戶末3碼，300-D1區</w:t>
      </w:r>
      <w:r w:rsidR="00B729A7" w:rsidRPr="004B23A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黃茱蘭 06-2510718</w:t>
      </w:r>
    </w:p>
    <w:sectPr w:rsidR="00597772" w:rsidRPr="004B23A3" w:rsidSect="00395B53">
      <w:type w:val="continuous"/>
      <w:pgSz w:w="11906" w:h="16838"/>
      <w:pgMar w:top="964" w:right="907" w:bottom="426" w:left="1077" w:header="851" w:footer="992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C8F0" w14:textId="77777777" w:rsidR="007A43E1" w:rsidRDefault="007A43E1" w:rsidP="0003393A">
      <w:r>
        <w:separator/>
      </w:r>
    </w:p>
  </w:endnote>
  <w:endnote w:type="continuationSeparator" w:id="0">
    <w:p w14:paraId="64C0866D" w14:textId="77777777" w:rsidR="007A43E1" w:rsidRDefault="007A43E1" w:rsidP="0003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530E" w14:textId="77777777" w:rsidR="007A43E1" w:rsidRDefault="007A43E1" w:rsidP="0003393A">
      <w:r>
        <w:separator/>
      </w:r>
    </w:p>
  </w:footnote>
  <w:footnote w:type="continuationSeparator" w:id="0">
    <w:p w14:paraId="778969CA" w14:textId="77777777" w:rsidR="007A43E1" w:rsidRDefault="007A43E1" w:rsidP="00033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71D48"/>
    <w:multiLevelType w:val="hybridMultilevel"/>
    <w:tmpl w:val="38A0BAB2"/>
    <w:lvl w:ilvl="0" w:tplc="E9865070">
      <w:start w:val="1"/>
      <w:numFmt w:val="taiwaneseCountingThousand"/>
      <w:lvlText w:val="%1、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" w15:restartNumberingAfterBreak="0">
    <w:nsid w:val="38E01E2C"/>
    <w:multiLevelType w:val="hybridMultilevel"/>
    <w:tmpl w:val="6D164E78"/>
    <w:lvl w:ilvl="0" w:tplc="F962EE30">
      <w:start w:val="1"/>
      <w:numFmt w:val="taiwaneseCountingThousand"/>
      <w:lvlText w:val="%1、"/>
      <w:lvlJc w:val="left"/>
      <w:pPr>
        <w:ind w:left="103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2" w15:restartNumberingAfterBreak="0">
    <w:nsid w:val="69220A7B"/>
    <w:multiLevelType w:val="multilevel"/>
    <w:tmpl w:val="9E0C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9CC"/>
    <w:rsid w:val="00011FF8"/>
    <w:rsid w:val="00024A01"/>
    <w:rsid w:val="0003331A"/>
    <w:rsid w:val="0003393A"/>
    <w:rsid w:val="00053D99"/>
    <w:rsid w:val="00055558"/>
    <w:rsid w:val="000605D8"/>
    <w:rsid w:val="00075AF8"/>
    <w:rsid w:val="00092D8E"/>
    <w:rsid w:val="000C22F5"/>
    <w:rsid w:val="000D1B8C"/>
    <w:rsid w:val="000D7B7E"/>
    <w:rsid w:val="001A33A9"/>
    <w:rsid w:val="001A3CF7"/>
    <w:rsid w:val="001C2F2F"/>
    <w:rsid w:val="001D57CB"/>
    <w:rsid w:val="001E6AF5"/>
    <w:rsid w:val="00256AA6"/>
    <w:rsid w:val="002905D4"/>
    <w:rsid w:val="002B29A1"/>
    <w:rsid w:val="002D2394"/>
    <w:rsid w:val="002D4767"/>
    <w:rsid w:val="002D7E22"/>
    <w:rsid w:val="002F5894"/>
    <w:rsid w:val="00305238"/>
    <w:rsid w:val="003315A8"/>
    <w:rsid w:val="00335B09"/>
    <w:rsid w:val="00355DA3"/>
    <w:rsid w:val="00381264"/>
    <w:rsid w:val="00395B53"/>
    <w:rsid w:val="003A5674"/>
    <w:rsid w:val="003D0FDD"/>
    <w:rsid w:val="003D5BB7"/>
    <w:rsid w:val="003E6552"/>
    <w:rsid w:val="00430977"/>
    <w:rsid w:val="00442814"/>
    <w:rsid w:val="004430E9"/>
    <w:rsid w:val="004915B2"/>
    <w:rsid w:val="004B23A3"/>
    <w:rsid w:val="005052F3"/>
    <w:rsid w:val="005222C2"/>
    <w:rsid w:val="00523525"/>
    <w:rsid w:val="00537D1D"/>
    <w:rsid w:val="00542A73"/>
    <w:rsid w:val="005447FF"/>
    <w:rsid w:val="005738C1"/>
    <w:rsid w:val="00597772"/>
    <w:rsid w:val="005A60DA"/>
    <w:rsid w:val="006117A0"/>
    <w:rsid w:val="006461C7"/>
    <w:rsid w:val="0064740F"/>
    <w:rsid w:val="00650E3E"/>
    <w:rsid w:val="00693979"/>
    <w:rsid w:val="006A6952"/>
    <w:rsid w:val="006C1CE3"/>
    <w:rsid w:val="006C58C3"/>
    <w:rsid w:val="006D2D37"/>
    <w:rsid w:val="006F29CC"/>
    <w:rsid w:val="00706479"/>
    <w:rsid w:val="00744206"/>
    <w:rsid w:val="007609EB"/>
    <w:rsid w:val="007A43E1"/>
    <w:rsid w:val="007C033F"/>
    <w:rsid w:val="0081561C"/>
    <w:rsid w:val="00825039"/>
    <w:rsid w:val="008629F4"/>
    <w:rsid w:val="00862F45"/>
    <w:rsid w:val="00877AE6"/>
    <w:rsid w:val="008910ED"/>
    <w:rsid w:val="00926407"/>
    <w:rsid w:val="009424E3"/>
    <w:rsid w:val="00963317"/>
    <w:rsid w:val="00982F21"/>
    <w:rsid w:val="0099737B"/>
    <w:rsid w:val="009C514F"/>
    <w:rsid w:val="00A26992"/>
    <w:rsid w:val="00A42989"/>
    <w:rsid w:val="00A45138"/>
    <w:rsid w:val="00A56D76"/>
    <w:rsid w:val="00A8539A"/>
    <w:rsid w:val="00AE5832"/>
    <w:rsid w:val="00AF1C7D"/>
    <w:rsid w:val="00AF4895"/>
    <w:rsid w:val="00B161DB"/>
    <w:rsid w:val="00B17599"/>
    <w:rsid w:val="00B46949"/>
    <w:rsid w:val="00B53B9D"/>
    <w:rsid w:val="00B729A7"/>
    <w:rsid w:val="00B77556"/>
    <w:rsid w:val="00BE2FFE"/>
    <w:rsid w:val="00BE6751"/>
    <w:rsid w:val="00BF436B"/>
    <w:rsid w:val="00C334F7"/>
    <w:rsid w:val="00C42732"/>
    <w:rsid w:val="00C46C5B"/>
    <w:rsid w:val="00CA1ACE"/>
    <w:rsid w:val="00CC1EC2"/>
    <w:rsid w:val="00CD6043"/>
    <w:rsid w:val="00CF246D"/>
    <w:rsid w:val="00CF6BF8"/>
    <w:rsid w:val="00D036E9"/>
    <w:rsid w:val="00D13B3D"/>
    <w:rsid w:val="00D377A3"/>
    <w:rsid w:val="00D65FE1"/>
    <w:rsid w:val="00DA23E0"/>
    <w:rsid w:val="00DA4AF1"/>
    <w:rsid w:val="00DC5324"/>
    <w:rsid w:val="00DF2103"/>
    <w:rsid w:val="00E0585B"/>
    <w:rsid w:val="00E1211A"/>
    <w:rsid w:val="00E34369"/>
    <w:rsid w:val="00E6574E"/>
    <w:rsid w:val="00E82308"/>
    <w:rsid w:val="00E95C06"/>
    <w:rsid w:val="00F22117"/>
    <w:rsid w:val="00F61D04"/>
    <w:rsid w:val="00F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BB916"/>
  <w15:docId w15:val="{F4CC89E4-1C1D-4DDE-A444-286281B9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9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33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339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93A"/>
    <w:rPr>
      <w:sz w:val="20"/>
      <w:szCs w:val="20"/>
    </w:rPr>
  </w:style>
  <w:style w:type="character" w:styleId="a8">
    <w:name w:val="Hyperlink"/>
    <w:semiHidden/>
    <w:unhideWhenUsed/>
    <w:rsid w:val="004915B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15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4915B2"/>
    <w:pPr>
      <w:jc w:val="right"/>
    </w:pPr>
    <w:rPr>
      <w:rFonts w:ascii="新細明體" w:eastAsia="新細明體" w:hAnsi="Times New Roman" w:cs="Times New Roman"/>
      <w:sz w:val="40"/>
      <w:szCs w:val="20"/>
    </w:rPr>
  </w:style>
  <w:style w:type="character" w:customStyle="1" w:styleId="aa">
    <w:name w:val="日期 字元"/>
    <w:basedOn w:val="a0"/>
    <w:link w:val="a9"/>
    <w:uiPriority w:val="99"/>
    <w:semiHidden/>
    <w:rsid w:val="004915B2"/>
    <w:rPr>
      <w:rFonts w:ascii="新細明體" w:eastAsia="新細明體" w:hAnsi="Times New Roman" w:cs="Times New Roman"/>
      <w:sz w:val="40"/>
      <w:szCs w:val="20"/>
    </w:rPr>
  </w:style>
  <w:style w:type="paragraph" w:styleId="ab">
    <w:name w:val="Block Text"/>
    <w:basedOn w:val="a"/>
    <w:unhideWhenUsed/>
    <w:rsid w:val="004915B2"/>
    <w:pPr>
      <w:tabs>
        <w:tab w:val="left" w:pos="1800"/>
      </w:tabs>
      <w:ind w:left="1980" w:right="26"/>
    </w:pPr>
    <w:rPr>
      <w:rFonts w:ascii="Times New Roman" w:eastAsia="新細明體" w:hAnsi="Times New Roman" w:cs="Times New Roman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4915B2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uiPriority w:val="99"/>
    <w:semiHidden/>
    <w:rsid w:val="004915B2"/>
    <w:rPr>
      <w:rFonts w:ascii="細明體" w:eastAsia="細明體" w:hAnsi="Courier New" w:cs="Times New Roman"/>
      <w:szCs w:val="20"/>
    </w:rPr>
  </w:style>
  <w:style w:type="character" w:customStyle="1" w:styleId="w8qarf">
    <w:name w:val="w8qarf"/>
    <w:basedOn w:val="a0"/>
    <w:rsid w:val="00442814"/>
  </w:style>
  <w:style w:type="character" w:customStyle="1" w:styleId="lrzxr">
    <w:name w:val="lrzxr"/>
    <w:basedOn w:val="a0"/>
    <w:rsid w:val="00442814"/>
  </w:style>
  <w:style w:type="paragraph" w:styleId="ae">
    <w:name w:val="Balloon Text"/>
    <w:basedOn w:val="a"/>
    <w:link w:val="af"/>
    <w:uiPriority w:val="99"/>
    <w:semiHidden/>
    <w:unhideWhenUsed/>
    <w:rsid w:val="00D0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036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300d1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7B55-0407-4775-9489-5486BC68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國際獅子會300D1區</dc:creator>
  <cp:keywords/>
  <dc:description/>
  <cp:lastModifiedBy>國際獅子會300D1區</cp:lastModifiedBy>
  <cp:revision>8</cp:revision>
  <cp:lastPrinted>2021-10-20T05:34:00Z</cp:lastPrinted>
  <dcterms:created xsi:type="dcterms:W3CDTF">2021-10-19T01:29:00Z</dcterms:created>
  <dcterms:modified xsi:type="dcterms:W3CDTF">2021-10-20T05:57:00Z</dcterms:modified>
</cp:coreProperties>
</file>